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0D60" w14:textId="40961BAB" w:rsidR="00223353" w:rsidRPr="006528AA" w:rsidRDefault="006528AA">
      <w:pPr>
        <w:rPr>
          <w:rFonts w:ascii="Arial" w:hAnsi="Arial" w:cs="Arial"/>
          <w:i/>
          <w:iCs/>
          <w:lang w:val="en-GB"/>
        </w:rPr>
      </w:pPr>
      <w:r w:rsidRPr="006528AA">
        <w:rPr>
          <w:rFonts w:ascii="Arial" w:hAnsi="Arial" w:cs="Arial"/>
          <w:i/>
          <w:iCs/>
          <w:lang w:val="en-GB"/>
        </w:rPr>
        <w:t xml:space="preserve">Loneliness among children and youth </w:t>
      </w:r>
    </w:p>
    <w:tbl>
      <w:tblPr>
        <w:tblStyle w:val="Rdekors"/>
        <w:tblpPr w:leftFromText="142" w:rightFromText="142" w:vertAnchor="page" w:horzAnchor="page" w:tblpX="6951" w:tblpY="2381"/>
        <w:tblW w:w="2590" w:type="dxa"/>
        <w:tblLayout w:type="fixed"/>
        <w:tblCellMar>
          <w:top w:w="284" w:type="dxa"/>
        </w:tblCellMar>
        <w:tblLook w:val="04A0" w:firstRow="1" w:lastRow="0" w:firstColumn="1" w:lastColumn="0" w:noHBand="0" w:noVBand="1"/>
      </w:tblPr>
      <w:tblGrid>
        <w:gridCol w:w="2590"/>
      </w:tblGrid>
      <w:tr w:rsidR="003A23B2" w:rsidRPr="00DC6179" w14:paraId="25140E5C" w14:textId="77777777" w:rsidTr="003A23B2">
        <w:trPr>
          <w:trHeight w:val="3044"/>
        </w:trPr>
        <w:tc>
          <w:tcPr>
            <w:tcW w:w="2590" w:type="dxa"/>
            <w:shd w:val="clear" w:color="auto" w:fill="FF0000"/>
          </w:tcPr>
          <w:p w14:paraId="05762FB5" w14:textId="77777777" w:rsidR="003A23B2" w:rsidRDefault="003A23B2" w:rsidP="003A23B2">
            <w:pPr>
              <w:pStyle w:val="Punktlist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highlight w:val="red"/>
                <w:lang w:val="nb-NO"/>
              </w:rPr>
            </w:pPr>
            <w:r>
              <w:rPr>
                <w:rFonts w:ascii="Arial" w:hAnsi="Arial" w:cs="Arial"/>
                <w:b/>
                <w:bCs/>
                <w:sz w:val="22"/>
                <w:highlight w:val="red"/>
                <w:lang w:val="nb-NO"/>
              </w:rPr>
              <w:t xml:space="preserve">Research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highlight w:val="red"/>
                <w:lang w:val="nb-NO"/>
              </w:rPr>
              <w:t>focus</w:t>
            </w:r>
            <w:proofErr w:type="spellEnd"/>
          </w:p>
          <w:p w14:paraId="2210E4BC" w14:textId="555D4552" w:rsidR="003A23B2" w:rsidRPr="00097AB8" w:rsidRDefault="006528AA" w:rsidP="003A23B2">
            <w:pPr>
              <w:pStyle w:val="Punktliste"/>
              <w:numPr>
                <w:ilvl w:val="0"/>
                <w:numId w:val="14"/>
              </w:numPr>
              <w:rPr>
                <w:rFonts w:ascii="Arial" w:hAnsi="Arial" w:cs="Arial"/>
                <w:sz w:val="22"/>
                <w:highlight w:val="red"/>
                <w:lang w:val="nb-NO"/>
              </w:rPr>
            </w:pPr>
            <w:proofErr w:type="spellStart"/>
            <w:r>
              <w:rPr>
                <w:rFonts w:ascii="Arial" w:hAnsi="Arial" w:cs="Arial"/>
                <w:sz w:val="22"/>
                <w:highlight w:val="red"/>
                <w:lang w:val="nb-NO"/>
              </w:rPr>
              <w:t>Children</w:t>
            </w:r>
            <w:proofErr w:type="spellEnd"/>
            <w:r>
              <w:rPr>
                <w:rFonts w:ascii="Arial" w:hAnsi="Arial" w:cs="Arial"/>
                <w:sz w:val="22"/>
                <w:highlight w:val="red"/>
                <w:lang w:val="nb-NO"/>
              </w:rPr>
              <w:t xml:space="preserve"> and </w:t>
            </w:r>
            <w:proofErr w:type="spellStart"/>
            <w:r w:rsidR="003A23B2">
              <w:rPr>
                <w:rFonts w:ascii="Arial" w:hAnsi="Arial" w:cs="Arial"/>
                <w:sz w:val="22"/>
                <w:highlight w:val="red"/>
                <w:lang w:val="nb-NO"/>
              </w:rPr>
              <w:t>youth</w:t>
            </w:r>
            <w:proofErr w:type="spellEnd"/>
          </w:p>
          <w:p w14:paraId="7D23B9B0" w14:textId="77777777" w:rsidR="003A23B2" w:rsidRPr="00097AB8" w:rsidRDefault="003A23B2" w:rsidP="003A23B2">
            <w:pPr>
              <w:pStyle w:val="Punktliste"/>
              <w:numPr>
                <w:ilvl w:val="0"/>
                <w:numId w:val="14"/>
              </w:numPr>
              <w:rPr>
                <w:rFonts w:ascii="Arial" w:hAnsi="Arial" w:cs="Arial"/>
                <w:sz w:val="22"/>
                <w:highlight w:val="red"/>
                <w:lang w:val="nb-NO"/>
              </w:rPr>
            </w:pPr>
            <w:proofErr w:type="spellStart"/>
            <w:r>
              <w:rPr>
                <w:rFonts w:ascii="Arial" w:hAnsi="Arial" w:cs="Arial"/>
                <w:sz w:val="22"/>
                <w:highlight w:val="red"/>
                <w:lang w:val="nb-NO"/>
              </w:rPr>
              <w:t>lonliness</w:t>
            </w:r>
            <w:proofErr w:type="spellEnd"/>
            <w:r>
              <w:rPr>
                <w:rFonts w:ascii="Arial" w:hAnsi="Arial" w:cs="Arial"/>
                <w:sz w:val="22"/>
                <w:highlight w:val="red"/>
                <w:lang w:val="nb-NO"/>
              </w:rPr>
              <w:t xml:space="preserve"> </w:t>
            </w:r>
          </w:p>
          <w:p w14:paraId="5E979A62" w14:textId="77777777" w:rsidR="003A23B2" w:rsidRPr="00C75030" w:rsidRDefault="003A23B2" w:rsidP="003A23B2">
            <w:pPr>
              <w:pStyle w:val="Punktlist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highlight w:val="red"/>
                <w:lang w:val="nb-NO"/>
              </w:rPr>
            </w:pPr>
          </w:p>
          <w:p w14:paraId="790A8EC5" w14:textId="77777777" w:rsidR="003A23B2" w:rsidRPr="00EA4F64" w:rsidRDefault="003A23B2" w:rsidP="003A23B2">
            <w:pPr>
              <w:pStyle w:val="Punktliste"/>
              <w:numPr>
                <w:ilvl w:val="0"/>
                <w:numId w:val="0"/>
              </w:numPr>
              <w:ind w:left="360"/>
              <w:rPr>
                <w:rFonts w:ascii="Arial" w:hAnsi="Arial" w:cs="Arial"/>
                <w:szCs w:val="20"/>
                <w:highlight w:val="red"/>
                <w:lang w:val="nb-NO"/>
              </w:rPr>
            </w:pPr>
          </w:p>
        </w:tc>
      </w:tr>
    </w:tbl>
    <w:p w14:paraId="00BFBCCC" w14:textId="0D779D64" w:rsidR="005743AA" w:rsidRDefault="003A23B2" w:rsidP="005743AA">
      <w:pPr>
        <w:keepNext/>
      </w:pPr>
      <w:r w:rsidRPr="001B24D9">
        <w:rPr>
          <w:noProof/>
        </w:rPr>
        <w:t xml:space="preserve"> </w:t>
      </w:r>
      <w:r w:rsidR="001B24D9" w:rsidRPr="001B24D9">
        <w:rPr>
          <w:noProof/>
        </w:rPr>
        <w:drawing>
          <wp:inline distT="0" distB="0" distL="0" distR="0" wp14:anchorId="2B0A9AAA" wp14:editId="366DE7CA">
            <wp:extent cx="1854200" cy="2870485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13" cy="287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3FFAE" w14:textId="6A9767D0" w:rsidR="005743AA" w:rsidRPr="003C5780" w:rsidRDefault="00371A65" w:rsidP="005743AA">
      <w:pPr>
        <w:pStyle w:val="Bildetekst"/>
        <w:rPr>
          <w:rFonts w:ascii="Arial" w:hAnsi="Arial" w:cs="Arial"/>
          <w:b/>
          <w:bCs/>
          <w:lang w:val="en-GB"/>
        </w:rPr>
      </w:pPr>
      <w:r w:rsidRPr="00DB0E4C"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DEFD2E" wp14:editId="6E18A6DE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5854700" cy="558800"/>
                <wp:effectExtent l="0" t="0" r="12700" b="1270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F9913" w14:textId="7F75370A" w:rsidR="00DB0E4C" w:rsidRPr="007B049D" w:rsidRDefault="00E06455">
                            <w:pPr>
                              <w:rPr>
                                <w:rStyle w:val="Hyperkobling"/>
                                <w:lang w:val="nb-NO"/>
                              </w:rPr>
                            </w:pPr>
                            <w:r>
                              <w:rPr>
                                <w:rStyle w:val="Hyperkobling"/>
                                <w:lang w:val="nb-NO"/>
                              </w:rPr>
                              <w:fldChar w:fldCharType="begin"/>
                            </w:r>
                            <w:r>
                              <w:rPr>
                                <w:rStyle w:val="Hyperkobling"/>
                                <w:lang w:val="nb-NO"/>
                              </w:rPr>
                              <w:instrText xml:space="preserve"> HYPERLINK "https://www.rodekors.no/contentassets/3ada49637c394283ace72a9f709c323f/308630_rapport-psykt-ensom_uu.pdf" </w:instrText>
                            </w:r>
                            <w:r>
                              <w:rPr>
                                <w:rStyle w:val="Hyperkobling"/>
                                <w:lang w:val="nb-NO"/>
                              </w:rPr>
                              <w:fldChar w:fldCharType="separate"/>
                            </w:r>
                            <w:proofErr w:type="spellStart"/>
                            <w:r w:rsidRPr="00E06455">
                              <w:rPr>
                                <w:rStyle w:val="Hyperkobling"/>
                                <w:lang w:val="nb-NO"/>
                              </w:rPr>
                              <w:t>Psykt</w:t>
                            </w:r>
                            <w:proofErr w:type="spellEnd"/>
                            <w:r w:rsidRPr="00E06455">
                              <w:rPr>
                                <w:rStyle w:val="Hyperkobling"/>
                                <w:lang w:val="nb-NO"/>
                              </w:rPr>
                              <w:t xml:space="preserve"> ensom</w:t>
                            </w:r>
                            <w:r>
                              <w:rPr>
                                <w:rStyle w:val="Hyperkobling"/>
                                <w:lang w:val="nb-NO"/>
                              </w:rPr>
                              <w:fldChar w:fldCharType="end"/>
                            </w:r>
                            <w:r>
                              <w:rPr>
                                <w:rStyle w:val="Hyperkobling"/>
                                <w:lang w:val="nb-NO"/>
                              </w:rPr>
                              <w:t xml:space="preserve"> (2020) Norsk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EFD2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2.1pt;width:461pt;height:4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">
                <v:textbox>
                  <w:txbxContent>
                    <w:p w14:paraId="235F9913" w14:textId="7F75370A" w:rsidR="00DB0E4C" w:rsidRPr="007B049D" w:rsidRDefault="00E06455">
                      <w:pPr>
                        <w:rPr>
                          <w:rStyle w:val="Hyperkobling"/>
                          <w:lang w:val="nb-NO"/>
                        </w:rPr>
                      </w:pPr>
                      <w:r>
                        <w:rPr>
                          <w:rStyle w:val="Hyperkobling"/>
                          <w:lang w:val="nb-NO"/>
                        </w:rPr>
                        <w:fldChar w:fldCharType="begin"/>
                      </w:r>
                      <w:r>
                        <w:rPr>
                          <w:rStyle w:val="Hyperkobling"/>
                          <w:lang w:val="nb-NO"/>
                        </w:rPr>
                        <w:instrText xml:space="preserve"> HYPERLINK "https://www.rodekors.no/contentassets/3ada49637c394283ace72a9f709c323f/308630_rapport-psykt-ensom_uu.pdf" </w:instrText>
                      </w:r>
                      <w:r>
                        <w:rPr>
                          <w:rStyle w:val="Hyperkobling"/>
                          <w:lang w:val="nb-NO"/>
                        </w:rPr>
                        <w:fldChar w:fldCharType="separate"/>
                      </w:r>
                      <w:proofErr w:type="spellStart"/>
                      <w:r w:rsidRPr="00E06455">
                        <w:rPr>
                          <w:rStyle w:val="Hyperkobling"/>
                          <w:lang w:val="nb-NO"/>
                        </w:rPr>
                        <w:t>Psykt</w:t>
                      </w:r>
                      <w:proofErr w:type="spellEnd"/>
                      <w:r w:rsidRPr="00E06455">
                        <w:rPr>
                          <w:rStyle w:val="Hyperkobling"/>
                          <w:lang w:val="nb-NO"/>
                        </w:rPr>
                        <w:t xml:space="preserve"> ensom</w:t>
                      </w:r>
                      <w:r>
                        <w:rPr>
                          <w:rStyle w:val="Hyperkobling"/>
                          <w:lang w:val="nb-NO"/>
                        </w:rPr>
                        <w:fldChar w:fldCharType="end"/>
                      </w:r>
                      <w:r>
                        <w:rPr>
                          <w:rStyle w:val="Hyperkobling"/>
                          <w:lang w:val="nb-NO"/>
                        </w:rPr>
                        <w:t xml:space="preserve"> (2020) Norsk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3AA" w:rsidRPr="003C5780">
        <w:rPr>
          <w:lang w:val="en-GB"/>
        </w:rPr>
        <w:t xml:space="preserve">Figure </w:t>
      </w:r>
      <w:r w:rsidR="005743AA">
        <w:fldChar w:fldCharType="begin"/>
      </w:r>
      <w:r w:rsidR="005743AA" w:rsidRPr="003C5780">
        <w:rPr>
          <w:lang w:val="en-GB"/>
        </w:rPr>
        <w:instrText xml:space="preserve"> SEQ Figure \* ARABIC </w:instrText>
      </w:r>
      <w:r w:rsidR="005743AA">
        <w:fldChar w:fldCharType="separate"/>
      </w:r>
      <w:r w:rsidR="005743AA" w:rsidRPr="003C5780">
        <w:rPr>
          <w:noProof/>
          <w:lang w:val="en-GB"/>
        </w:rPr>
        <w:t>1</w:t>
      </w:r>
      <w:r w:rsidR="005743AA">
        <w:fldChar w:fldCharType="end"/>
      </w:r>
      <w:r w:rsidR="005743AA" w:rsidRPr="003C5780">
        <w:rPr>
          <w:lang w:val="en-GB"/>
        </w:rPr>
        <w:t xml:space="preserve"> (</w:t>
      </w:r>
      <w:r w:rsidR="003A23B2" w:rsidRPr="003C5780">
        <w:rPr>
          <w:lang w:val="en-GB"/>
        </w:rPr>
        <w:t>Illustration: Kathrine Kristiansen</w:t>
      </w:r>
      <w:r w:rsidR="007C1C4A" w:rsidRPr="003C5780">
        <w:rPr>
          <w:lang w:val="en-GB"/>
        </w:rPr>
        <w:t xml:space="preserve"> Illustrasjon</w:t>
      </w:r>
      <w:r w:rsidR="005743AA" w:rsidRPr="003C5780">
        <w:rPr>
          <w:lang w:val="en-GB"/>
        </w:rPr>
        <w:t>)</w:t>
      </w:r>
    </w:p>
    <w:p w14:paraId="3C8B9CE3" w14:textId="77777777" w:rsidR="00371A65" w:rsidRPr="003C5780" w:rsidRDefault="00371A65" w:rsidP="003971F5">
      <w:pPr>
        <w:pStyle w:val="Overskrift3"/>
        <w:rPr>
          <w:rFonts w:ascii="Arial" w:hAnsi="Arial" w:cs="Arial"/>
          <w:color w:val="FF0000"/>
          <w:lang w:val="en-GB"/>
        </w:rPr>
      </w:pPr>
    </w:p>
    <w:p w14:paraId="005354C0" w14:textId="5D6D1355" w:rsidR="003971F5" w:rsidRPr="001861CD" w:rsidRDefault="00781897" w:rsidP="003971F5">
      <w:pPr>
        <w:pStyle w:val="Overskrift3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Executive </w:t>
      </w:r>
      <w:bookmarkStart w:id="0" w:name="_Hlk87513489"/>
      <w:r>
        <w:rPr>
          <w:rFonts w:ascii="Arial" w:hAnsi="Arial" w:cs="Arial"/>
          <w:color w:val="FF0000"/>
        </w:rPr>
        <w:t>s</w:t>
      </w:r>
      <w:r w:rsidR="00AE1156" w:rsidRPr="001861CD">
        <w:rPr>
          <w:rFonts w:ascii="Arial" w:hAnsi="Arial" w:cs="Arial"/>
          <w:color w:val="FF0000"/>
        </w:rPr>
        <w:t>ummary</w:t>
      </w:r>
      <w:bookmarkEnd w:id="0"/>
    </w:p>
    <w:p w14:paraId="534AD523" w14:textId="77777777" w:rsidR="007E564F" w:rsidRDefault="007E564F" w:rsidP="007E564F">
      <w:pPr>
        <w:spacing w:line="276" w:lineRule="auto"/>
        <w:contextualSpacing/>
        <w:jc w:val="both"/>
        <w:rPr>
          <w:rFonts w:asciiTheme="minorBidi" w:hAnsiTheme="minorBidi"/>
          <w:i/>
          <w:iCs/>
        </w:rPr>
      </w:pPr>
      <w:bookmarkStart w:id="1" w:name="_Hlk50381431"/>
      <w:r w:rsidRPr="00781897">
        <w:rPr>
          <w:rFonts w:asciiTheme="minorBidi" w:hAnsiTheme="minorBidi"/>
          <w:i/>
          <w:iCs/>
        </w:rPr>
        <w:t xml:space="preserve">Main purpose of report/analysis </w:t>
      </w:r>
    </w:p>
    <w:p w14:paraId="5AE29CE9" w14:textId="4978A305" w:rsidR="006528AA" w:rsidRPr="006528AA" w:rsidRDefault="006528AA" w:rsidP="006528AA">
      <w:pPr>
        <w:spacing w:line="276" w:lineRule="auto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The aim of this report is </w:t>
      </w:r>
      <w:r w:rsidRPr="006528AA">
        <w:rPr>
          <w:rFonts w:asciiTheme="minorBidi" w:hAnsiTheme="minorBidi"/>
        </w:rPr>
        <w:t xml:space="preserve">to </w:t>
      </w:r>
      <w:r>
        <w:rPr>
          <w:rFonts w:asciiTheme="minorBidi" w:hAnsiTheme="minorBidi"/>
        </w:rPr>
        <w:t xml:space="preserve">contribute to </w:t>
      </w:r>
      <w:r w:rsidRPr="006528AA">
        <w:rPr>
          <w:rFonts w:asciiTheme="minorBidi" w:hAnsiTheme="minorBidi"/>
        </w:rPr>
        <w:t xml:space="preserve">increased knowledge of what loneliness </w:t>
      </w:r>
      <w:r>
        <w:rPr>
          <w:rFonts w:asciiTheme="minorBidi" w:hAnsiTheme="minorBidi"/>
        </w:rPr>
        <w:t xml:space="preserve">means </w:t>
      </w:r>
      <w:r w:rsidR="0009182F">
        <w:rPr>
          <w:rFonts w:asciiTheme="minorBidi" w:hAnsiTheme="minorBidi"/>
        </w:rPr>
        <w:t>to</w:t>
      </w:r>
      <w:r>
        <w:rPr>
          <w:rFonts w:asciiTheme="minorBidi" w:hAnsiTheme="minorBidi"/>
        </w:rPr>
        <w:t xml:space="preserve"> </w:t>
      </w:r>
      <w:r w:rsidRPr="006528AA">
        <w:rPr>
          <w:rFonts w:asciiTheme="minorBidi" w:hAnsiTheme="minorBidi"/>
        </w:rPr>
        <w:t xml:space="preserve">children and young people, and how </w:t>
      </w:r>
      <w:proofErr w:type="gramStart"/>
      <w:r w:rsidRPr="006528AA">
        <w:rPr>
          <w:rFonts w:asciiTheme="minorBidi" w:hAnsiTheme="minorBidi"/>
        </w:rPr>
        <w:t>we as a society</w:t>
      </w:r>
      <w:proofErr w:type="gramEnd"/>
      <w:r w:rsidRPr="006528AA">
        <w:rPr>
          <w:rFonts w:asciiTheme="minorBidi" w:hAnsiTheme="minorBidi"/>
        </w:rPr>
        <w:t xml:space="preserve"> can</w:t>
      </w:r>
      <w:r w:rsidR="0009182F">
        <w:rPr>
          <w:rFonts w:asciiTheme="minorBidi" w:hAnsiTheme="minorBidi"/>
        </w:rPr>
        <w:t xml:space="preserve"> help </w:t>
      </w:r>
      <w:r w:rsidRPr="006528AA">
        <w:rPr>
          <w:rFonts w:asciiTheme="minorBidi" w:hAnsiTheme="minorBidi"/>
        </w:rPr>
        <w:t xml:space="preserve">prevent it. By putting into words what for many is still perceived as shameful, </w:t>
      </w:r>
      <w:r w:rsidR="0009182F">
        <w:rPr>
          <w:rFonts w:asciiTheme="minorBidi" w:hAnsiTheme="minorBidi"/>
        </w:rPr>
        <w:t xml:space="preserve">we </w:t>
      </w:r>
      <w:r w:rsidRPr="006528AA">
        <w:rPr>
          <w:rFonts w:asciiTheme="minorBidi" w:hAnsiTheme="minorBidi"/>
        </w:rPr>
        <w:t>hope to be able to</w:t>
      </w:r>
      <w:r w:rsidR="0009182F">
        <w:rPr>
          <w:rFonts w:asciiTheme="minorBidi" w:hAnsiTheme="minorBidi"/>
        </w:rPr>
        <w:t xml:space="preserve"> </w:t>
      </w:r>
      <w:r w:rsidRPr="006528AA">
        <w:rPr>
          <w:rFonts w:asciiTheme="minorBidi" w:hAnsiTheme="minorBidi"/>
        </w:rPr>
        <w:t xml:space="preserve">help break down taboos. </w:t>
      </w:r>
    </w:p>
    <w:p w14:paraId="23A968AE" w14:textId="77777777" w:rsidR="006528AA" w:rsidRDefault="006528AA" w:rsidP="006528AA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</w:p>
    <w:p w14:paraId="67B5D634" w14:textId="77777777" w:rsidR="006528AA" w:rsidRDefault="006528AA" w:rsidP="006528AA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</w:p>
    <w:p w14:paraId="3D569286" w14:textId="3521AB4F" w:rsidR="0066315A" w:rsidRPr="007B049D" w:rsidRDefault="0066315A" w:rsidP="006528AA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  <w:r w:rsidRPr="007B049D">
        <w:rPr>
          <w:rFonts w:asciiTheme="minorBidi" w:hAnsiTheme="minorBidi"/>
          <w:i/>
          <w:iCs/>
          <w:lang w:val="en-GB"/>
        </w:rPr>
        <w:t xml:space="preserve">Main findings </w:t>
      </w:r>
    </w:p>
    <w:p w14:paraId="5DA02AA9" w14:textId="3087716C" w:rsidR="001445EF" w:rsidRDefault="007E564F" w:rsidP="007E564F">
      <w:pPr>
        <w:spacing w:line="276" w:lineRule="auto"/>
        <w:contextualSpacing/>
        <w:jc w:val="both"/>
        <w:rPr>
          <w:rFonts w:asciiTheme="minorBidi" w:hAnsiTheme="minorBidi"/>
          <w:lang w:val="en-GB"/>
        </w:rPr>
      </w:pPr>
      <w:r w:rsidRPr="007E564F">
        <w:rPr>
          <w:rFonts w:asciiTheme="minorBidi" w:hAnsiTheme="minorBidi"/>
          <w:lang w:val="en-GB"/>
        </w:rPr>
        <w:t>A total of 72 percent of young people say that they sometimes feel lonely nowadays</w:t>
      </w:r>
      <w:r w:rsidR="00165941">
        <w:rPr>
          <w:rFonts w:asciiTheme="minorBidi" w:hAnsiTheme="minorBidi"/>
          <w:lang w:val="en-GB"/>
        </w:rPr>
        <w:t xml:space="preserve"> (data collection period February- March 2021)</w:t>
      </w:r>
      <w:r w:rsidRPr="007E564F">
        <w:rPr>
          <w:rFonts w:asciiTheme="minorBidi" w:hAnsiTheme="minorBidi"/>
          <w:lang w:val="en-GB"/>
        </w:rPr>
        <w:t xml:space="preserve">, </w:t>
      </w:r>
      <w:r>
        <w:rPr>
          <w:rFonts w:asciiTheme="minorBidi" w:hAnsiTheme="minorBidi"/>
          <w:lang w:val="en-GB"/>
        </w:rPr>
        <w:t xml:space="preserve">out </w:t>
      </w:r>
      <w:r w:rsidRPr="007E564F">
        <w:rPr>
          <w:rFonts w:asciiTheme="minorBidi" w:hAnsiTheme="minorBidi"/>
          <w:lang w:val="en-GB"/>
        </w:rPr>
        <w:t xml:space="preserve">of which 24 percent say they </w:t>
      </w:r>
      <w:r>
        <w:rPr>
          <w:rFonts w:asciiTheme="minorBidi" w:hAnsiTheme="minorBidi"/>
          <w:lang w:val="en-GB"/>
        </w:rPr>
        <w:t>feel lonely</w:t>
      </w:r>
      <w:r w:rsidRPr="007E564F">
        <w:rPr>
          <w:rFonts w:asciiTheme="minorBidi" w:hAnsiTheme="minorBidi"/>
          <w:lang w:val="en-GB"/>
        </w:rPr>
        <w:t xml:space="preserve"> often</w:t>
      </w:r>
      <w:r>
        <w:rPr>
          <w:rFonts w:asciiTheme="minorBidi" w:hAnsiTheme="minorBidi"/>
          <w:lang w:val="en-GB"/>
        </w:rPr>
        <w:t>, whereas</w:t>
      </w:r>
      <w:r w:rsidRPr="007E564F">
        <w:rPr>
          <w:rFonts w:asciiTheme="minorBidi" w:hAnsiTheme="minorBidi"/>
          <w:lang w:val="en-GB"/>
        </w:rPr>
        <w:t xml:space="preserve"> 48 percent say sometimes.</w:t>
      </w:r>
      <w:r w:rsidR="00165941">
        <w:rPr>
          <w:rFonts w:asciiTheme="minorBidi" w:hAnsiTheme="minorBidi"/>
          <w:lang w:val="en-GB"/>
        </w:rPr>
        <w:t xml:space="preserve"> </w:t>
      </w:r>
      <w:r w:rsidRPr="007E564F">
        <w:rPr>
          <w:rFonts w:asciiTheme="minorBidi" w:hAnsiTheme="minorBidi"/>
          <w:lang w:val="en-GB"/>
        </w:rPr>
        <w:t xml:space="preserve">Girls state to a </w:t>
      </w:r>
      <w:r>
        <w:rPr>
          <w:rFonts w:asciiTheme="minorBidi" w:hAnsiTheme="minorBidi"/>
          <w:lang w:val="en-GB"/>
        </w:rPr>
        <w:t>somewhat</w:t>
      </w:r>
      <w:r w:rsidRPr="007E564F">
        <w:rPr>
          <w:rFonts w:asciiTheme="minorBidi" w:hAnsiTheme="minorBidi"/>
          <w:lang w:val="en-GB"/>
        </w:rPr>
        <w:t xml:space="preserve"> greater extent than boys that sometimes they feel lonely (82% vs. 63%).</w:t>
      </w:r>
      <w:r>
        <w:rPr>
          <w:rFonts w:asciiTheme="minorBidi" w:hAnsiTheme="minorBidi"/>
          <w:lang w:val="en-GB"/>
        </w:rPr>
        <w:t xml:space="preserve"> </w:t>
      </w:r>
      <w:r w:rsidRPr="007E564F">
        <w:rPr>
          <w:rFonts w:asciiTheme="minorBidi" w:hAnsiTheme="minorBidi"/>
          <w:lang w:val="en-GB"/>
        </w:rPr>
        <w:t xml:space="preserve">Those who live alone state this to </w:t>
      </w:r>
      <w:r>
        <w:rPr>
          <w:rFonts w:asciiTheme="minorBidi" w:hAnsiTheme="minorBidi"/>
          <w:lang w:val="en-GB"/>
        </w:rPr>
        <w:t>a</w:t>
      </w:r>
      <w:r w:rsidRPr="007E564F">
        <w:rPr>
          <w:rFonts w:asciiTheme="minorBidi" w:hAnsiTheme="minorBidi"/>
          <w:lang w:val="en-GB"/>
        </w:rPr>
        <w:t xml:space="preserve"> greatest extent, and those who live at home with their parents to </w:t>
      </w:r>
      <w:r>
        <w:rPr>
          <w:rFonts w:asciiTheme="minorBidi" w:hAnsiTheme="minorBidi"/>
          <w:lang w:val="en-GB"/>
        </w:rPr>
        <w:t>a lesser</w:t>
      </w:r>
      <w:r w:rsidRPr="007E564F">
        <w:rPr>
          <w:rFonts w:asciiTheme="minorBidi" w:hAnsiTheme="minorBidi"/>
          <w:lang w:val="en-GB"/>
        </w:rPr>
        <w:t xml:space="preserve"> extent</w:t>
      </w:r>
      <w:r>
        <w:rPr>
          <w:rFonts w:asciiTheme="minorBidi" w:hAnsiTheme="minorBidi"/>
          <w:lang w:val="en-GB"/>
        </w:rPr>
        <w:t xml:space="preserve">. </w:t>
      </w:r>
      <w:r w:rsidR="00E433D9" w:rsidRPr="00E433D9">
        <w:rPr>
          <w:rFonts w:asciiTheme="minorBidi" w:hAnsiTheme="minorBidi"/>
          <w:lang w:val="en-GB"/>
        </w:rPr>
        <w:t xml:space="preserve">Those who are lonely now were also </w:t>
      </w:r>
      <w:r w:rsidR="004903BF" w:rsidRPr="00E433D9">
        <w:rPr>
          <w:rFonts w:asciiTheme="minorBidi" w:hAnsiTheme="minorBidi"/>
          <w:lang w:val="en-GB"/>
        </w:rPr>
        <w:t>lonelier</w:t>
      </w:r>
      <w:r w:rsidR="00E433D9" w:rsidRPr="00E433D9">
        <w:rPr>
          <w:rFonts w:asciiTheme="minorBidi" w:hAnsiTheme="minorBidi"/>
          <w:lang w:val="en-GB"/>
        </w:rPr>
        <w:t xml:space="preserve"> before the pandemic</w:t>
      </w:r>
      <w:r w:rsidR="00E433D9">
        <w:rPr>
          <w:rFonts w:asciiTheme="minorBidi" w:hAnsiTheme="minorBidi"/>
          <w:lang w:val="en-GB"/>
        </w:rPr>
        <w:t xml:space="preserve">. </w:t>
      </w:r>
    </w:p>
    <w:p w14:paraId="18978B93" w14:textId="39AAD6D9" w:rsidR="00165941" w:rsidRDefault="00165941" w:rsidP="007E564F">
      <w:pPr>
        <w:spacing w:line="276" w:lineRule="auto"/>
        <w:contextualSpacing/>
        <w:jc w:val="both"/>
        <w:rPr>
          <w:rFonts w:asciiTheme="minorBidi" w:hAnsiTheme="minorBidi"/>
          <w:lang w:val="en-GB"/>
        </w:rPr>
      </w:pPr>
      <w:r w:rsidRPr="00165941">
        <w:rPr>
          <w:rFonts w:asciiTheme="minorBidi" w:hAnsiTheme="minorBidi"/>
          <w:lang w:val="en-GB"/>
        </w:rPr>
        <w:t>The causes of loneliness can be many and complex. In the report, young people and professionals highlight several causes of loneliness</w:t>
      </w:r>
      <w:r>
        <w:rPr>
          <w:rFonts w:asciiTheme="minorBidi" w:hAnsiTheme="minorBidi"/>
          <w:lang w:val="en-GB"/>
        </w:rPr>
        <w:t xml:space="preserve">. </w:t>
      </w:r>
    </w:p>
    <w:p w14:paraId="6A01176D" w14:textId="145E40C0" w:rsidR="00165941" w:rsidRDefault="00165941" w:rsidP="007E564F">
      <w:pPr>
        <w:spacing w:line="276" w:lineRule="auto"/>
        <w:contextualSpacing/>
        <w:jc w:val="both"/>
        <w:rPr>
          <w:rFonts w:asciiTheme="minorBidi" w:hAnsiTheme="minorBidi"/>
          <w:lang w:val="en-GB"/>
        </w:rPr>
      </w:pPr>
      <w:r w:rsidRPr="00165941">
        <w:rPr>
          <w:rFonts w:asciiTheme="minorBidi" w:hAnsiTheme="minorBidi"/>
          <w:lang w:val="en-GB"/>
        </w:rPr>
        <w:t xml:space="preserve">For some </w:t>
      </w:r>
      <w:r>
        <w:rPr>
          <w:rFonts w:asciiTheme="minorBidi" w:hAnsiTheme="minorBidi"/>
          <w:lang w:val="en-GB"/>
        </w:rPr>
        <w:t xml:space="preserve">youth </w:t>
      </w:r>
      <w:r w:rsidRPr="00165941">
        <w:rPr>
          <w:rFonts w:asciiTheme="minorBidi" w:hAnsiTheme="minorBidi"/>
          <w:lang w:val="en-GB"/>
        </w:rPr>
        <w:t xml:space="preserve">it is about missing friends and social relationships, for others about an inner loneliness that can </w:t>
      </w:r>
      <w:r>
        <w:rPr>
          <w:rFonts w:asciiTheme="minorBidi" w:hAnsiTheme="minorBidi"/>
          <w:lang w:val="en-GB"/>
        </w:rPr>
        <w:t>stem</w:t>
      </w:r>
      <w:r w:rsidRPr="00165941">
        <w:rPr>
          <w:rFonts w:asciiTheme="minorBidi" w:hAnsiTheme="minorBidi"/>
          <w:lang w:val="en-GB"/>
        </w:rPr>
        <w:t xml:space="preserve"> from a feeling of not being heard, seen, understood, or belong</w:t>
      </w:r>
      <w:r>
        <w:rPr>
          <w:rFonts w:asciiTheme="minorBidi" w:hAnsiTheme="minorBidi"/>
          <w:lang w:val="en-GB"/>
        </w:rPr>
        <w:t>.</w:t>
      </w:r>
    </w:p>
    <w:p w14:paraId="7EE6BD6B" w14:textId="4B828070" w:rsidR="00165941" w:rsidRPr="00165941" w:rsidRDefault="00165941" w:rsidP="007E564F">
      <w:pPr>
        <w:spacing w:line="276" w:lineRule="auto"/>
        <w:contextualSpacing/>
        <w:jc w:val="both"/>
        <w:rPr>
          <w:rFonts w:asciiTheme="minorBidi" w:hAnsiTheme="minorBidi"/>
          <w:lang w:val="en-GB"/>
        </w:rPr>
      </w:pPr>
      <w:r w:rsidRPr="00165941">
        <w:rPr>
          <w:rFonts w:asciiTheme="minorBidi" w:hAnsiTheme="minorBidi"/>
          <w:lang w:val="en-GB"/>
        </w:rPr>
        <w:t xml:space="preserve">Many cite stress and pressure </w:t>
      </w:r>
      <w:r>
        <w:rPr>
          <w:rFonts w:asciiTheme="minorBidi" w:hAnsiTheme="minorBidi"/>
          <w:lang w:val="en-GB"/>
        </w:rPr>
        <w:t xml:space="preserve">of </w:t>
      </w:r>
      <w:r w:rsidRPr="00165941">
        <w:rPr>
          <w:rFonts w:asciiTheme="minorBidi" w:hAnsiTheme="minorBidi"/>
          <w:lang w:val="en-GB"/>
        </w:rPr>
        <w:t>performance in several arenas as a cause of loneliness</w:t>
      </w:r>
      <w:r>
        <w:rPr>
          <w:rFonts w:asciiTheme="minorBidi" w:hAnsiTheme="minorBidi"/>
          <w:lang w:val="en-GB"/>
        </w:rPr>
        <w:t xml:space="preserve">. </w:t>
      </w:r>
      <w:r w:rsidRPr="00165941">
        <w:rPr>
          <w:rFonts w:asciiTheme="minorBidi" w:hAnsiTheme="minorBidi"/>
          <w:lang w:val="en-GB"/>
        </w:rPr>
        <w:t xml:space="preserve">Both young people and professionals </w:t>
      </w:r>
      <w:r>
        <w:rPr>
          <w:rFonts w:asciiTheme="minorBidi" w:hAnsiTheme="minorBidi"/>
          <w:lang w:val="en-GB"/>
        </w:rPr>
        <w:t>highlights</w:t>
      </w:r>
      <w:r w:rsidRPr="00165941">
        <w:rPr>
          <w:rFonts w:asciiTheme="minorBidi" w:hAnsiTheme="minorBidi"/>
          <w:lang w:val="en-GB"/>
        </w:rPr>
        <w:t xml:space="preserve"> digital and social media as </w:t>
      </w:r>
      <w:r>
        <w:rPr>
          <w:rFonts w:asciiTheme="minorBidi" w:hAnsiTheme="minorBidi"/>
          <w:lang w:val="en-GB"/>
        </w:rPr>
        <w:t>a</w:t>
      </w:r>
      <w:r w:rsidRPr="00165941">
        <w:rPr>
          <w:rFonts w:asciiTheme="minorBidi" w:hAnsiTheme="minorBidi"/>
          <w:lang w:val="en-GB"/>
        </w:rPr>
        <w:t xml:space="preserve"> cause of loneliness</w:t>
      </w:r>
      <w:r>
        <w:rPr>
          <w:rFonts w:asciiTheme="minorBidi" w:hAnsiTheme="minorBidi"/>
          <w:lang w:val="en-GB"/>
        </w:rPr>
        <w:t xml:space="preserve">. </w:t>
      </w:r>
      <w:r w:rsidR="00254DEF" w:rsidRPr="00254DEF">
        <w:rPr>
          <w:rFonts w:asciiTheme="minorBidi" w:hAnsiTheme="minorBidi"/>
          <w:lang w:val="en-GB"/>
        </w:rPr>
        <w:t xml:space="preserve">Poverty and structural exclusion are an important cause which </w:t>
      </w:r>
      <w:r w:rsidR="00254DEF">
        <w:rPr>
          <w:rFonts w:asciiTheme="minorBidi" w:hAnsiTheme="minorBidi"/>
          <w:lang w:val="en-GB"/>
        </w:rPr>
        <w:t>are</w:t>
      </w:r>
      <w:r w:rsidR="00254DEF" w:rsidRPr="00254DEF">
        <w:rPr>
          <w:rFonts w:asciiTheme="minorBidi" w:hAnsiTheme="minorBidi"/>
          <w:lang w:val="en-GB"/>
        </w:rPr>
        <w:t xml:space="preserve"> related to the lack of opportunity to participate and make friends </w:t>
      </w:r>
      <w:r w:rsidR="00254DEF">
        <w:rPr>
          <w:rFonts w:asciiTheme="minorBidi" w:hAnsiTheme="minorBidi"/>
          <w:lang w:val="en-GB"/>
        </w:rPr>
        <w:t>through</w:t>
      </w:r>
      <w:r w:rsidR="00254DEF" w:rsidRPr="00254DEF">
        <w:rPr>
          <w:rFonts w:asciiTheme="minorBidi" w:hAnsiTheme="minorBidi"/>
          <w:lang w:val="en-GB"/>
        </w:rPr>
        <w:t xml:space="preserve"> organized leisure activities</w:t>
      </w:r>
      <w:r w:rsidR="00254DEF">
        <w:rPr>
          <w:rFonts w:asciiTheme="minorBidi" w:hAnsiTheme="minorBidi"/>
          <w:lang w:val="en-GB"/>
        </w:rPr>
        <w:t xml:space="preserve">. </w:t>
      </w:r>
      <w:r w:rsidR="00254DEF" w:rsidRPr="00254DEF">
        <w:rPr>
          <w:rFonts w:asciiTheme="minorBidi" w:hAnsiTheme="minorBidi"/>
          <w:lang w:val="en-GB"/>
        </w:rPr>
        <w:t xml:space="preserve">The young people </w:t>
      </w:r>
      <w:r w:rsidR="00254DEF">
        <w:rPr>
          <w:rFonts w:asciiTheme="minorBidi" w:hAnsiTheme="minorBidi"/>
          <w:lang w:val="en-GB"/>
        </w:rPr>
        <w:t>interviewed</w:t>
      </w:r>
      <w:r w:rsidR="00254DEF" w:rsidRPr="00254DEF">
        <w:rPr>
          <w:rFonts w:asciiTheme="minorBidi" w:hAnsiTheme="minorBidi"/>
          <w:lang w:val="en-GB"/>
        </w:rPr>
        <w:t xml:space="preserve"> also point</w:t>
      </w:r>
      <w:r w:rsidR="00254DEF">
        <w:rPr>
          <w:rFonts w:asciiTheme="minorBidi" w:hAnsiTheme="minorBidi"/>
          <w:lang w:val="en-GB"/>
        </w:rPr>
        <w:t>ed</w:t>
      </w:r>
      <w:r w:rsidR="00254DEF" w:rsidRPr="00254DEF">
        <w:rPr>
          <w:rFonts w:asciiTheme="minorBidi" w:hAnsiTheme="minorBidi"/>
          <w:lang w:val="en-GB"/>
        </w:rPr>
        <w:t xml:space="preserve"> out that there is too little knowledge and openness about mental health and loneliness</w:t>
      </w:r>
      <w:r w:rsidR="00254DEF">
        <w:rPr>
          <w:rFonts w:asciiTheme="minorBidi" w:hAnsiTheme="minorBidi"/>
          <w:lang w:val="en-GB"/>
        </w:rPr>
        <w:t>.</w:t>
      </w:r>
    </w:p>
    <w:p w14:paraId="4D504B39" w14:textId="77777777" w:rsidR="007E564F" w:rsidRPr="00165941" w:rsidRDefault="007E564F" w:rsidP="001445EF">
      <w:pPr>
        <w:spacing w:line="276" w:lineRule="auto"/>
        <w:contextualSpacing/>
        <w:jc w:val="both"/>
        <w:rPr>
          <w:rFonts w:asciiTheme="minorBidi" w:hAnsiTheme="minorBidi"/>
          <w:lang w:val="en-GB"/>
        </w:rPr>
      </w:pPr>
    </w:p>
    <w:p w14:paraId="61CB5182" w14:textId="6C75CC8C" w:rsidR="00781897" w:rsidRDefault="00781897" w:rsidP="00F07C6D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  <w:r w:rsidRPr="007417DD">
        <w:rPr>
          <w:rFonts w:asciiTheme="minorBidi" w:hAnsiTheme="minorBidi"/>
          <w:i/>
          <w:iCs/>
          <w:lang w:val="en-GB"/>
        </w:rPr>
        <w:t>Methodology</w:t>
      </w:r>
    </w:p>
    <w:p w14:paraId="7E351A5B" w14:textId="079AB1FB" w:rsidR="00165941" w:rsidRPr="007417DD" w:rsidRDefault="00315864" w:rsidP="00F07C6D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  <w:r>
        <w:rPr>
          <w:rFonts w:asciiTheme="minorBidi" w:hAnsiTheme="minorBidi"/>
          <w:i/>
          <w:iCs/>
          <w:lang w:val="en-GB"/>
        </w:rPr>
        <w:t>A survey amongst 761 youth</w:t>
      </w:r>
      <w:r w:rsidR="00B11951">
        <w:rPr>
          <w:rFonts w:asciiTheme="minorBidi" w:hAnsiTheme="minorBidi"/>
          <w:i/>
          <w:iCs/>
          <w:lang w:val="en-GB"/>
        </w:rPr>
        <w:t xml:space="preserve"> (</w:t>
      </w:r>
      <w:r w:rsidR="00E06455">
        <w:rPr>
          <w:rFonts w:asciiTheme="minorBidi" w:hAnsiTheme="minorBidi"/>
          <w:i/>
          <w:iCs/>
          <w:lang w:val="en-GB"/>
        </w:rPr>
        <w:t>16–19-year-olds</w:t>
      </w:r>
      <w:r w:rsidR="00B11951">
        <w:rPr>
          <w:rFonts w:asciiTheme="minorBidi" w:hAnsiTheme="minorBidi"/>
          <w:i/>
          <w:iCs/>
          <w:lang w:val="en-GB"/>
        </w:rPr>
        <w:t>)</w:t>
      </w:r>
      <w:r>
        <w:rPr>
          <w:rFonts w:asciiTheme="minorBidi" w:hAnsiTheme="minorBidi"/>
          <w:i/>
          <w:iCs/>
          <w:lang w:val="en-GB"/>
        </w:rPr>
        <w:t>, 10 in depth interviews</w:t>
      </w:r>
      <w:r w:rsidR="00B11951">
        <w:rPr>
          <w:rFonts w:asciiTheme="minorBidi" w:hAnsiTheme="minorBidi"/>
          <w:i/>
          <w:iCs/>
          <w:lang w:val="en-GB"/>
        </w:rPr>
        <w:t xml:space="preserve"> (</w:t>
      </w:r>
      <w:r w:rsidR="00E06455">
        <w:rPr>
          <w:rFonts w:asciiTheme="minorBidi" w:hAnsiTheme="minorBidi"/>
          <w:i/>
          <w:iCs/>
          <w:lang w:val="en-GB"/>
        </w:rPr>
        <w:t>16–19-year-olds</w:t>
      </w:r>
      <w:r w:rsidR="00B11951">
        <w:rPr>
          <w:rFonts w:asciiTheme="minorBidi" w:hAnsiTheme="minorBidi"/>
          <w:i/>
          <w:iCs/>
          <w:lang w:val="en-GB"/>
        </w:rPr>
        <w:t>)</w:t>
      </w:r>
      <w:r>
        <w:rPr>
          <w:rFonts w:asciiTheme="minorBidi" w:hAnsiTheme="minorBidi"/>
          <w:i/>
          <w:iCs/>
          <w:lang w:val="en-GB"/>
        </w:rPr>
        <w:t xml:space="preserve">, </w:t>
      </w:r>
      <w:r w:rsidR="00B11951">
        <w:rPr>
          <w:rFonts w:asciiTheme="minorBidi" w:hAnsiTheme="minorBidi"/>
          <w:i/>
          <w:iCs/>
          <w:lang w:val="en-GB"/>
        </w:rPr>
        <w:t>as well as interviews with a “</w:t>
      </w:r>
      <w:proofErr w:type="gramStart"/>
      <w:r w:rsidR="00B11951">
        <w:rPr>
          <w:rFonts w:asciiTheme="minorBidi" w:hAnsiTheme="minorBidi"/>
          <w:i/>
          <w:iCs/>
          <w:lang w:val="en-GB"/>
        </w:rPr>
        <w:t>you</w:t>
      </w:r>
      <w:proofErr w:type="gramEnd"/>
      <w:r w:rsidR="00B11951">
        <w:rPr>
          <w:rFonts w:asciiTheme="minorBidi" w:hAnsiTheme="minorBidi"/>
          <w:i/>
          <w:iCs/>
          <w:lang w:val="en-GB"/>
        </w:rPr>
        <w:t xml:space="preserve"> tuber”, a psychologist and nurse. </w:t>
      </w:r>
    </w:p>
    <w:p w14:paraId="1BCA69BE" w14:textId="77777777" w:rsidR="007417DD" w:rsidRPr="007417DD" w:rsidRDefault="007417DD" w:rsidP="00F07C6D">
      <w:pPr>
        <w:spacing w:line="276" w:lineRule="auto"/>
        <w:contextualSpacing/>
        <w:jc w:val="both"/>
        <w:rPr>
          <w:rFonts w:asciiTheme="minorBidi" w:hAnsiTheme="minorBidi"/>
          <w:lang w:val="en-GB"/>
        </w:rPr>
      </w:pPr>
    </w:p>
    <w:p w14:paraId="24881500" w14:textId="5BFDD50D" w:rsidR="00781897" w:rsidRPr="00B02CFF" w:rsidRDefault="00781897" w:rsidP="00F07C6D">
      <w:pPr>
        <w:spacing w:line="276" w:lineRule="auto"/>
        <w:contextualSpacing/>
        <w:jc w:val="both"/>
        <w:rPr>
          <w:rFonts w:asciiTheme="minorBidi" w:hAnsiTheme="minorBidi"/>
          <w:i/>
          <w:iCs/>
          <w:lang w:val="en-GB"/>
        </w:rPr>
      </w:pPr>
      <w:r w:rsidRPr="00B02CFF">
        <w:rPr>
          <w:rFonts w:asciiTheme="minorBidi" w:hAnsiTheme="minorBidi"/>
          <w:i/>
          <w:iCs/>
          <w:lang w:val="en-GB"/>
        </w:rPr>
        <w:t xml:space="preserve">Recommendations </w:t>
      </w:r>
    </w:p>
    <w:bookmarkEnd w:id="1"/>
    <w:p w14:paraId="022514AA" w14:textId="7283E53F" w:rsidR="001533B0" w:rsidRPr="003C5780" w:rsidRDefault="003C5780" w:rsidP="0064322C">
      <w:pPr>
        <w:pStyle w:val="Listeavsnitt"/>
        <w:numPr>
          <w:ilvl w:val="0"/>
          <w:numId w:val="15"/>
        </w:numPr>
        <w:spacing w:line="276" w:lineRule="auto"/>
        <w:jc w:val="both"/>
        <w:rPr>
          <w:rFonts w:asciiTheme="minorBidi" w:hAnsiTheme="minorBidi"/>
        </w:rPr>
      </w:pPr>
      <w:r w:rsidRPr="003C5780">
        <w:rPr>
          <w:rFonts w:asciiTheme="minorBidi" w:hAnsiTheme="minorBidi"/>
        </w:rPr>
        <w:t>Ensure that there is adequate access to health nurses for students at all grade levels, and that the municipalities have enough resources for this.</w:t>
      </w:r>
    </w:p>
    <w:p w14:paraId="65D5D582" w14:textId="48FE8804" w:rsidR="003C5780" w:rsidRDefault="003C5780" w:rsidP="003C5780">
      <w:pPr>
        <w:pStyle w:val="Listeavsnitt"/>
        <w:numPr>
          <w:ilvl w:val="0"/>
          <w:numId w:val="15"/>
        </w:numPr>
        <w:spacing w:line="276" w:lineRule="auto"/>
        <w:jc w:val="both"/>
        <w:rPr>
          <w:rFonts w:asciiTheme="minorBidi" w:hAnsiTheme="minorBidi"/>
        </w:rPr>
      </w:pPr>
      <w:r w:rsidRPr="003C5780">
        <w:rPr>
          <w:rFonts w:asciiTheme="minorBidi" w:hAnsiTheme="minorBidi"/>
        </w:rPr>
        <w:t xml:space="preserve">Ensure more rapid access to psychological health care for youth </w:t>
      </w:r>
    </w:p>
    <w:p w14:paraId="4A3BCDAE" w14:textId="77777777" w:rsidR="0084197A" w:rsidRDefault="003C5780" w:rsidP="00B25796">
      <w:pPr>
        <w:pStyle w:val="Listeavsnitt"/>
        <w:numPr>
          <w:ilvl w:val="0"/>
          <w:numId w:val="15"/>
        </w:numPr>
        <w:spacing w:line="276" w:lineRule="auto"/>
        <w:jc w:val="both"/>
        <w:rPr>
          <w:rFonts w:asciiTheme="minorBidi" w:hAnsiTheme="minorBidi"/>
        </w:rPr>
      </w:pPr>
      <w:r w:rsidRPr="0084197A">
        <w:rPr>
          <w:rFonts w:asciiTheme="minorBidi" w:hAnsiTheme="minorBidi"/>
        </w:rPr>
        <w:t>Ensure the right</w:t>
      </w:r>
      <w:r w:rsidR="0084197A" w:rsidRPr="0084197A">
        <w:rPr>
          <w:rFonts w:asciiTheme="minorBidi" w:hAnsiTheme="minorBidi"/>
        </w:rPr>
        <w:t xml:space="preserve"> and earmark funds</w:t>
      </w:r>
      <w:r w:rsidRPr="0084197A">
        <w:rPr>
          <w:rFonts w:asciiTheme="minorBidi" w:hAnsiTheme="minorBidi"/>
        </w:rPr>
        <w:t xml:space="preserve"> to free meeting places for youth</w:t>
      </w:r>
    </w:p>
    <w:p w14:paraId="5B490D7C" w14:textId="5C824393" w:rsidR="003C5780" w:rsidRDefault="004903BF" w:rsidP="005627EE">
      <w:pPr>
        <w:pStyle w:val="Listeavsnitt"/>
        <w:numPr>
          <w:ilvl w:val="0"/>
          <w:numId w:val="15"/>
        </w:numPr>
        <w:spacing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Give focus to </w:t>
      </w:r>
      <w:r w:rsidRPr="004903BF">
        <w:rPr>
          <w:rFonts w:asciiTheme="minorBidi" w:hAnsiTheme="minorBidi"/>
        </w:rPr>
        <w:t xml:space="preserve">research on children and the use of social and digital media to increase knowledge about the effects this can have on friendship, communication, </w:t>
      </w:r>
      <w:proofErr w:type="gramStart"/>
      <w:r w:rsidRPr="004903BF">
        <w:rPr>
          <w:rFonts w:asciiTheme="minorBidi" w:hAnsiTheme="minorBidi"/>
        </w:rPr>
        <w:t>loneliness</w:t>
      </w:r>
      <w:proofErr w:type="gramEnd"/>
      <w:r w:rsidRPr="004903BF">
        <w:rPr>
          <w:rFonts w:asciiTheme="minorBidi" w:hAnsiTheme="minorBidi"/>
        </w:rPr>
        <w:t xml:space="preserve"> and mental health</w:t>
      </w:r>
      <w:r w:rsidR="0084197A" w:rsidRPr="004903BF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</w:t>
      </w:r>
    </w:p>
    <w:p w14:paraId="0C6754DE" w14:textId="0CCA94B6" w:rsidR="004903BF" w:rsidRDefault="004903BF" w:rsidP="005627EE">
      <w:pPr>
        <w:pStyle w:val="Listeavsnitt"/>
        <w:numPr>
          <w:ilvl w:val="0"/>
          <w:numId w:val="15"/>
        </w:numPr>
        <w:spacing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R</w:t>
      </w:r>
      <w:r w:rsidRPr="004903BF">
        <w:rPr>
          <w:rFonts w:asciiTheme="minorBidi" w:hAnsiTheme="minorBidi"/>
        </w:rPr>
        <w:t>educe pressure in school</w:t>
      </w:r>
      <w:r>
        <w:rPr>
          <w:rFonts w:asciiTheme="minorBidi" w:hAnsiTheme="minorBidi"/>
        </w:rPr>
        <w:t xml:space="preserve"> </w:t>
      </w:r>
    </w:p>
    <w:p w14:paraId="7DB2C01C" w14:textId="52B7D246" w:rsidR="004903BF" w:rsidRDefault="004903BF" w:rsidP="0098253E">
      <w:pPr>
        <w:pStyle w:val="Listeavsnitt"/>
        <w:numPr>
          <w:ilvl w:val="0"/>
          <w:numId w:val="15"/>
        </w:numPr>
        <w:spacing w:line="276" w:lineRule="auto"/>
        <w:jc w:val="both"/>
        <w:rPr>
          <w:rFonts w:asciiTheme="minorBidi" w:hAnsiTheme="minorBidi"/>
        </w:rPr>
      </w:pPr>
      <w:r w:rsidRPr="004903BF">
        <w:rPr>
          <w:rFonts w:asciiTheme="minorBidi" w:hAnsiTheme="minorBidi"/>
        </w:rPr>
        <w:t xml:space="preserve">Ensure increased knowledge and openness about emotions and mental health in school by </w:t>
      </w:r>
      <w:r>
        <w:rPr>
          <w:rFonts w:asciiTheme="minorBidi" w:hAnsiTheme="minorBidi"/>
        </w:rPr>
        <w:t>introducing</w:t>
      </w:r>
      <w:r w:rsidRPr="004903BF">
        <w:rPr>
          <w:rFonts w:asciiTheme="minorBidi" w:hAnsiTheme="minorBidi"/>
        </w:rPr>
        <w:t xml:space="preserve"> life skills and mental health for a separate subject</w:t>
      </w:r>
    </w:p>
    <w:p w14:paraId="710A9E32" w14:textId="48043EFC" w:rsidR="004903BF" w:rsidRPr="004903BF" w:rsidRDefault="004903BF" w:rsidP="0098253E">
      <w:pPr>
        <w:pStyle w:val="Listeavsnitt"/>
        <w:numPr>
          <w:ilvl w:val="0"/>
          <w:numId w:val="15"/>
        </w:numPr>
        <w:spacing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Earmark funds for </w:t>
      </w:r>
      <w:r w:rsidR="00A81A3C">
        <w:rPr>
          <w:rFonts w:asciiTheme="minorBidi" w:hAnsiTheme="minorBidi"/>
        </w:rPr>
        <w:t xml:space="preserve">the Norwegian </w:t>
      </w:r>
      <w:r>
        <w:rPr>
          <w:rFonts w:asciiTheme="minorBidi" w:hAnsiTheme="minorBidi"/>
        </w:rPr>
        <w:t xml:space="preserve">Red Cross’ helpline youth </w:t>
      </w:r>
      <w:r w:rsidR="00A81A3C">
        <w:rPr>
          <w:rFonts w:asciiTheme="minorBidi" w:hAnsiTheme="minorBidi"/>
        </w:rPr>
        <w:t xml:space="preserve">(Kors </w:t>
      </w:r>
      <w:proofErr w:type="spellStart"/>
      <w:r w:rsidR="00A81A3C">
        <w:rPr>
          <w:rFonts w:asciiTheme="minorBidi" w:hAnsiTheme="minorBidi"/>
        </w:rPr>
        <w:t>på</w:t>
      </w:r>
      <w:proofErr w:type="spellEnd"/>
      <w:r w:rsidR="00A81A3C">
        <w:rPr>
          <w:rFonts w:asciiTheme="minorBidi" w:hAnsiTheme="minorBidi"/>
        </w:rPr>
        <w:t xml:space="preserve"> </w:t>
      </w:r>
      <w:proofErr w:type="spellStart"/>
      <w:r w:rsidR="00A81A3C">
        <w:rPr>
          <w:rFonts w:asciiTheme="minorBidi" w:hAnsiTheme="minorBidi"/>
        </w:rPr>
        <w:t>halsen</w:t>
      </w:r>
      <w:proofErr w:type="spellEnd"/>
      <w:r w:rsidR="00A81A3C">
        <w:rPr>
          <w:rFonts w:asciiTheme="minorBidi" w:hAnsiTheme="minorBidi"/>
        </w:rPr>
        <w:t xml:space="preserve">) </w:t>
      </w:r>
    </w:p>
    <w:sectPr w:rsidR="004903BF" w:rsidRPr="004903BF" w:rsidSect="00213997">
      <w:headerReference w:type="default" r:id="rId12"/>
      <w:footerReference w:type="default" r:id="rId13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FA8EA" w14:textId="77777777" w:rsidR="006E14A7" w:rsidRDefault="006E14A7" w:rsidP="00223353">
      <w:pPr>
        <w:spacing w:after="0" w:line="240" w:lineRule="auto"/>
      </w:pPr>
      <w:r>
        <w:separator/>
      </w:r>
    </w:p>
  </w:endnote>
  <w:endnote w:type="continuationSeparator" w:id="0">
    <w:p w14:paraId="5E19F5D7" w14:textId="77777777" w:rsidR="006E14A7" w:rsidRDefault="006E14A7" w:rsidP="00223353">
      <w:pPr>
        <w:spacing w:after="0" w:line="240" w:lineRule="auto"/>
      </w:pPr>
      <w:r>
        <w:continuationSeparator/>
      </w:r>
    </w:p>
  </w:endnote>
  <w:endnote w:type="continuationNotice" w:id="1">
    <w:p w14:paraId="0671D063" w14:textId="77777777" w:rsidR="006E14A7" w:rsidRDefault="006E14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D5A6B" w14:textId="50E0810B" w:rsidR="00213997" w:rsidRDefault="00213997">
    <w:pPr>
      <w:pStyle w:val="Bunntekst"/>
    </w:pPr>
    <w:r w:rsidRPr="00213997">
      <w:rPr>
        <w:rFonts w:ascii="Arial" w:eastAsia="Arial" w:hAnsi="Arial" w:cs="Arial"/>
        <w:noProof/>
      </w:rPr>
      <mc:AlternateContent>
        <mc:Choice Requires="wps">
          <w:drawing>
            <wp:anchor distT="45720" distB="45720" distL="114300" distR="114300" simplePos="0" relativeHeight="251658241" behindDoc="0" locked="1" layoutInCell="1" allowOverlap="1" wp14:anchorId="304C4931" wp14:editId="30442A88">
              <wp:simplePos x="0" y="0"/>
              <wp:positionH relativeFrom="margin">
                <wp:posOffset>1905</wp:posOffset>
              </wp:positionH>
              <wp:positionV relativeFrom="margin">
                <wp:posOffset>9011285</wp:posOffset>
              </wp:positionV>
              <wp:extent cx="6195060" cy="357505"/>
              <wp:effectExtent l="0" t="0" r="0" b="4445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5060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EC59B" w14:textId="413549D3" w:rsidR="00213997" w:rsidRDefault="00213997" w:rsidP="00213997">
                          <w:pPr>
                            <w:pStyle w:val="Bunntekst"/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</w:pPr>
                          <w:r w:rsidRPr="00213997"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  <w:t xml:space="preserve">Humanitarian needs and analysis • </w:t>
                          </w:r>
                          <w:sdt>
                            <w:sdtPr>
                              <w:rPr>
                                <w:rFonts w:asciiTheme="minorBidi" w:hAnsiTheme="minorBidi"/>
                                <w:sz w:val="14"/>
                                <w:szCs w:val="14"/>
                              </w:rPr>
                              <w:alias w:val="Name Lastname"/>
                              <w:tag w:val="Name Lastname"/>
                              <w:id w:val="-1486391046"/>
                              <w:placeholder>
                                <w:docPart w:val="1C18468AD0BD41CC8A4C3DE714695CAC"/>
                              </w:placeholder>
                              <w:text/>
                            </w:sdtPr>
                            <w:sdtEndPr/>
                            <w:sdtContent>
                              <w:proofErr w:type="spellStart"/>
                              <w:r w:rsidR="00BA287E">
                                <w:rPr>
                                  <w:rFonts w:asciiTheme="minorBidi" w:hAnsiTheme="minorBidi"/>
                                  <w:sz w:val="14"/>
                                  <w:szCs w:val="14"/>
                                </w:rPr>
                                <w:t>Navn</w:t>
                              </w:r>
                              <w:proofErr w:type="spellEnd"/>
                              <w:r w:rsidRPr="00213997">
                                <w:rPr>
                                  <w:rFonts w:asciiTheme="minorBidi" w:hAnsiTheme="minorBidi"/>
                                  <w:sz w:val="14"/>
                                  <w:szCs w:val="14"/>
                                </w:rPr>
                                <w:t xml:space="preserve"> • </w:t>
                              </w:r>
                              <w:proofErr w:type="spellStart"/>
                              <w:r w:rsidR="00BA287E">
                                <w:rPr>
                                  <w:rFonts w:asciiTheme="minorBidi" w:hAnsiTheme="minorBidi"/>
                                  <w:sz w:val="14"/>
                                  <w:szCs w:val="14"/>
                                </w:rPr>
                                <w:t>Tittel</w:t>
                              </w:r>
                              <w:proofErr w:type="spellEnd"/>
                            </w:sdtContent>
                          </w:sdt>
                          <w:r w:rsidRPr="00213997"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  <w:t xml:space="preserve"> • E-mail: • Phone: </w:t>
                          </w:r>
                        </w:p>
                        <w:p w14:paraId="5184B300" w14:textId="345E0B34" w:rsidR="00EA4B24" w:rsidRPr="00120ADD" w:rsidRDefault="00EA4B24" w:rsidP="00213997">
                          <w:pPr>
                            <w:pStyle w:val="Bunntekst"/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C49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5pt;margin-top:709.55pt;width:487.8pt;height:28.1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" filled="f" stroked="f">
              <v:textbox inset="0,0,0,0">
                <w:txbxContent>
                  <w:p w14:paraId="552EC59B" w14:textId="413549D3" w:rsidR="00213997" w:rsidRDefault="00213997" w:rsidP="00213997">
                    <w:pPr>
                      <w:pStyle w:val="Bunntekst"/>
                      <w:rPr>
                        <w:rFonts w:asciiTheme="minorBidi" w:hAnsiTheme="minorBidi"/>
                        <w:sz w:val="14"/>
                        <w:szCs w:val="14"/>
                      </w:rPr>
                    </w:pPr>
                    <w:r w:rsidRPr="00213997">
                      <w:rPr>
                        <w:rFonts w:asciiTheme="minorBidi" w:hAnsiTheme="minorBidi"/>
                        <w:sz w:val="14"/>
                        <w:szCs w:val="14"/>
                      </w:rPr>
                      <w:t xml:space="preserve">Humanitarian needs and analysis • </w:t>
                    </w:r>
                    <w:sdt>
                      <w:sdtPr>
                        <w:rPr>
                          <w:rFonts w:asciiTheme="minorBidi" w:hAnsiTheme="minorBidi"/>
                          <w:sz w:val="14"/>
                          <w:szCs w:val="14"/>
                        </w:rPr>
                        <w:alias w:val="Name Lastname"/>
                        <w:tag w:val="Name Lastname"/>
                        <w:id w:val="-1486391046"/>
                        <w:placeholder>
                          <w:docPart w:val="1C18468AD0BD41CC8A4C3DE714695CAC"/>
                        </w:placeholder>
                        <w:text/>
                      </w:sdtPr>
                      <w:sdtEndPr/>
                      <w:sdtContent>
                        <w:proofErr w:type="spellStart"/>
                        <w:r w:rsidR="00BA287E">
                          <w:rPr>
                            <w:rFonts w:asciiTheme="minorBidi" w:hAnsiTheme="minorBidi"/>
                            <w:sz w:val="14"/>
                            <w:szCs w:val="14"/>
                          </w:rPr>
                          <w:t>Navn</w:t>
                        </w:r>
                        <w:proofErr w:type="spellEnd"/>
                        <w:r w:rsidRPr="00213997">
                          <w:rPr>
                            <w:rFonts w:asciiTheme="minorBidi" w:hAnsiTheme="minorBidi"/>
                            <w:sz w:val="14"/>
                            <w:szCs w:val="14"/>
                          </w:rPr>
                          <w:t xml:space="preserve"> • </w:t>
                        </w:r>
                        <w:proofErr w:type="spellStart"/>
                        <w:r w:rsidR="00BA287E">
                          <w:rPr>
                            <w:rFonts w:asciiTheme="minorBidi" w:hAnsiTheme="minorBidi"/>
                            <w:sz w:val="14"/>
                            <w:szCs w:val="14"/>
                          </w:rPr>
                          <w:t>Tittel</w:t>
                        </w:r>
                        <w:proofErr w:type="spellEnd"/>
                      </w:sdtContent>
                    </w:sdt>
                    <w:r w:rsidRPr="00213997">
                      <w:rPr>
                        <w:rFonts w:asciiTheme="minorBidi" w:hAnsiTheme="minorBidi"/>
                        <w:sz w:val="14"/>
                        <w:szCs w:val="14"/>
                      </w:rPr>
                      <w:t xml:space="preserve"> • E-mail: • Phone: </w:t>
                    </w:r>
                  </w:p>
                  <w:p w14:paraId="5184B300" w14:textId="345E0B34" w:rsidR="00EA4B24" w:rsidRPr="00120ADD" w:rsidRDefault="00EA4B24" w:rsidP="00213997">
                    <w:pPr>
                      <w:pStyle w:val="Bunntekst"/>
                      <w:rPr>
                        <w:rFonts w:asciiTheme="minorBidi" w:hAnsiTheme="minorBidi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  <w:p w14:paraId="1D951DFC" w14:textId="77777777" w:rsidR="00213997" w:rsidRDefault="002139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19F28" w14:textId="77777777" w:rsidR="006E14A7" w:rsidRDefault="006E14A7" w:rsidP="00223353">
      <w:pPr>
        <w:spacing w:after="0" w:line="240" w:lineRule="auto"/>
      </w:pPr>
      <w:r>
        <w:separator/>
      </w:r>
    </w:p>
  </w:footnote>
  <w:footnote w:type="continuationSeparator" w:id="0">
    <w:p w14:paraId="1CF8ABD1" w14:textId="77777777" w:rsidR="006E14A7" w:rsidRDefault="006E14A7" w:rsidP="00223353">
      <w:pPr>
        <w:spacing w:after="0" w:line="240" w:lineRule="auto"/>
      </w:pPr>
      <w:r>
        <w:continuationSeparator/>
      </w:r>
    </w:p>
  </w:footnote>
  <w:footnote w:type="continuationNotice" w:id="1">
    <w:p w14:paraId="6F10012C" w14:textId="77777777" w:rsidR="006E14A7" w:rsidRDefault="006E14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FF0000"/>
        <w:sz w:val="96"/>
        <w:szCs w:val="96"/>
        <w:lang w:val="nb-NO"/>
      </w:rPr>
      <w:alias w:val="Title"/>
      <w:tag w:val="Title"/>
      <w:id w:val="-1983000707"/>
      <w:placeholder>
        <w:docPart w:val="55487D8A3A9D4F20A176620E4D59115F"/>
      </w:placeholder>
    </w:sdtPr>
    <w:sdtEndPr>
      <w:rPr>
        <w:sz w:val="52"/>
        <w:szCs w:val="52"/>
      </w:rPr>
    </w:sdtEndPr>
    <w:sdtContent>
      <w:p w14:paraId="34DB932C" w14:textId="2372B980" w:rsidR="00A814C7" w:rsidRPr="00D21C37" w:rsidRDefault="00D21C37" w:rsidP="00A814C7">
        <w:pPr>
          <w:pStyle w:val="Tittel"/>
          <w:rPr>
            <w:rFonts w:ascii="Arial Black" w:hAnsi="Arial Black"/>
            <w:color w:val="FF0000"/>
            <w:sz w:val="52"/>
            <w:szCs w:val="40"/>
            <w:lang w:val="nb-NO"/>
          </w:rPr>
        </w:pPr>
        <w:r w:rsidRPr="007C1D84">
          <w:rPr>
            <w:noProof/>
            <w:sz w:val="36"/>
            <w:szCs w:val="36"/>
          </w:rPr>
          <w:drawing>
            <wp:anchor distT="0" distB="0" distL="114300" distR="114300" simplePos="0" relativeHeight="251658240" behindDoc="1" locked="0" layoutInCell="1" allowOverlap="1" wp14:anchorId="7E84A696" wp14:editId="35D86643">
              <wp:simplePos x="0" y="0"/>
              <wp:positionH relativeFrom="column">
                <wp:posOffset>4395470</wp:posOffset>
              </wp:positionH>
              <wp:positionV relativeFrom="topMargin">
                <wp:posOffset>330835</wp:posOffset>
              </wp:positionV>
              <wp:extent cx="1795780" cy="367030"/>
              <wp:effectExtent l="0" t="0" r="0" b="0"/>
              <wp:wrapTight wrapText="bothSides">
                <wp:wrapPolygon edited="0">
                  <wp:start x="0" y="0"/>
                  <wp:lineTo x="0" y="20180"/>
                  <wp:lineTo x="21310" y="20180"/>
                  <wp:lineTo x="21310" y="0"/>
                  <wp:lineTo x="0" y="0"/>
                </wp:wrapPolygon>
              </wp:wrapTight>
              <wp:docPr id="6" name="Bild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Bild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5780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C1D84">
          <w:rPr>
            <w:rFonts w:ascii="Arial" w:hAnsi="Arial" w:cs="Arial"/>
            <w:color w:val="FF0000"/>
            <w:sz w:val="36"/>
            <w:szCs w:val="36"/>
            <w:lang w:val="nb-NO"/>
          </w:rPr>
          <w:t>Lonliness/Norway</w:t>
        </w:r>
      </w:p>
    </w:sdtContent>
  </w:sdt>
  <w:p w14:paraId="0AE7D8C1" w14:textId="5B1ADEC8" w:rsidR="00223353" w:rsidRDefault="00A814C7" w:rsidP="00A814C7">
    <w:pPr>
      <w:pStyle w:val="Topptekst"/>
    </w:pPr>
    <w:r>
      <w:rPr>
        <w:noProof/>
      </w:rPr>
      <w:t xml:space="preserve"> </w:t>
    </w:r>
  </w:p>
  <w:p w14:paraId="409DB254" w14:textId="77777777" w:rsidR="00223353" w:rsidRDefault="002233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2DCDFEE"/>
    <w:lvl w:ilvl="0">
      <w:start w:val="1"/>
      <w:numFmt w:val="bullet"/>
      <w:pStyle w:val="Punktliste"/>
      <w:lvlText w:val="•"/>
      <w:lvlJc w:val="left"/>
      <w:pPr>
        <w:ind w:left="0" w:hanging="360"/>
      </w:pPr>
      <w:rPr>
        <w:rFonts w:ascii="Arial" w:hAnsi="Arial" w:hint="default"/>
        <w:color w:val="FFFFFF" w:themeColor="background1"/>
      </w:rPr>
    </w:lvl>
  </w:abstractNum>
  <w:abstractNum w:abstractNumId="1" w15:restartNumberingAfterBreak="0">
    <w:nsid w:val="0454432F"/>
    <w:multiLevelType w:val="hybridMultilevel"/>
    <w:tmpl w:val="D83AD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02E"/>
    <w:multiLevelType w:val="hybridMultilevel"/>
    <w:tmpl w:val="A9628A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3A31"/>
    <w:multiLevelType w:val="hybridMultilevel"/>
    <w:tmpl w:val="5CB886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00ABB"/>
    <w:multiLevelType w:val="hybridMultilevel"/>
    <w:tmpl w:val="60503BA2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1A01E11"/>
    <w:multiLevelType w:val="hybridMultilevel"/>
    <w:tmpl w:val="E4981E02"/>
    <w:lvl w:ilvl="0" w:tplc="D340F836">
      <w:start w:val="505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77A13"/>
    <w:multiLevelType w:val="hybridMultilevel"/>
    <w:tmpl w:val="FF644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D46A7"/>
    <w:multiLevelType w:val="hybridMultilevel"/>
    <w:tmpl w:val="541C32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D03A4"/>
    <w:multiLevelType w:val="hybridMultilevel"/>
    <w:tmpl w:val="D83AD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B55E0"/>
    <w:multiLevelType w:val="hybridMultilevel"/>
    <w:tmpl w:val="78C2431A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3BC1255"/>
    <w:multiLevelType w:val="hybridMultilevel"/>
    <w:tmpl w:val="63F883A0"/>
    <w:lvl w:ilvl="0" w:tplc="971C9082">
      <w:start w:val="5062"/>
      <w:numFmt w:val="decimal"/>
      <w:lvlText w:val="%1"/>
      <w:lvlJc w:val="left"/>
      <w:pPr>
        <w:ind w:left="440" w:hanging="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416A0E"/>
    <w:multiLevelType w:val="hybridMultilevel"/>
    <w:tmpl w:val="C8C270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D0F8B"/>
    <w:multiLevelType w:val="hybridMultilevel"/>
    <w:tmpl w:val="44F6F7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7277D7"/>
    <w:multiLevelType w:val="hybridMultilevel"/>
    <w:tmpl w:val="810048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A26BBB"/>
    <w:multiLevelType w:val="hybridMultilevel"/>
    <w:tmpl w:val="48D43A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53"/>
    <w:rsid w:val="000019DF"/>
    <w:rsid w:val="0001446F"/>
    <w:rsid w:val="00050ED8"/>
    <w:rsid w:val="000571E7"/>
    <w:rsid w:val="00060BEC"/>
    <w:rsid w:val="000649F5"/>
    <w:rsid w:val="00073DB5"/>
    <w:rsid w:val="0008092D"/>
    <w:rsid w:val="00082409"/>
    <w:rsid w:val="00090774"/>
    <w:rsid w:val="0009119B"/>
    <w:rsid w:val="0009182F"/>
    <w:rsid w:val="000937DC"/>
    <w:rsid w:val="00097AB8"/>
    <w:rsid w:val="000A2FCE"/>
    <w:rsid w:val="000A3AEB"/>
    <w:rsid w:val="000A4EC7"/>
    <w:rsid w:val="000A7695"/>
    <w:rsid w:val="000C3E82"/>
    <w:rsid w:val="000D3291"/>
    <w:rsid w:val="000D4FBA"/>
    <w:rsid w:val="000E0028"/>
    <w:rsid w:val="000E1215"/>
    <w:rsid w:val="000E74B8"/>
    <w:rsid w:val="000F069E"/>
    <w:rsid w:val="000F2B55"/>
    <w:rsid w:val="001111E7"/>
    <w:rsid w:val="0011600F"/>
    <w:rsid w:val="00120ADD"/>
    <w:rsid w:val="001270B5"/>
    <w:rsid w:val="0013189F"/>
    <w:rsid w:val="00136FB6"/>
    <w:rsid w:val="001445EF"/>
    <w:rsid w:val="001533B0"/>
    <w:rsid w:val="001634DE"/>
    <w:rsid w:val="00165941"/>
    <w:rsid w:val="00170F37"/>
    <w:rsid w:val="001723E9"/>
    <w:rsid w:val="00172808"/>
    <w:rsid w:val="00173912"/>
    <w:rsid w:val="00183300"/>
    <w:rsid w:val="0018446A"/>
    <w:rsid w:val="00184A2E"/>
    <w:rsid w:val="001861CD"/>
    <w:rsid w:val="00195850"/>
    <w:rsid w:val="001A1350"/>
    <w:rsid w:val="001B24D9"/>
    <w:rsid w:val="001C0C34"/>
    <w:rsid w:val="001C30CF"/>
    <w:rsid w:val="001D2C20"/>
    <w:rsid w:val="001D4460"/>
    <w:rsid w:val="001D5EC4"/>
    <w:rsid w:val="001E689E"/>
    <w:rsid w:val="002038A0"/>
    <w:rsid w:val="002119D9"/>
    <w:rsid w:val="00213997"/>
    <w:rsid w:val="00223353"/>
    <w:rsid w:val="00226285"/>
    <w:rsid w:val="00227115"/>
    <w:rsid w:val="00232D1A"/>
    <w:rsid w:val="00233693"/>
    <w:rsid w:val="00240487"/>
    <w:rsid w:val="002421D2"/>
    <w:rsid w:val="00245A6B"/>
    <w:rsid w:val="002500DF"/>
    <w:rsid w:val="00253E66"/>
    <w:rsid w:val="00254DEF"/>
    <w:rsid w:val="00257AD9"/>
    <w:rsid w:val="002614C3"/>
    <w:rsid w:val="0026296A"/>
    <w:rsid w:val="0027702C"/>
    <w:rsid w:val="002812E7"/>
    <w:rsid w:val="002874C1"/>
    <w:rsid w:val="002925BD"/>
    <w:rsid w:val="00292675"/>
    <w:rsid w:val="00297985"/>
    <w:rsid w:val="002A16DC"/>
    <w:rsid w:val="002A3D07"/>
    <w:rsid w:val="002B747D"/>
    <w:rsid w:val="002C5801"/>
    <w:rsid w:val="002D5E00"/>
    <w:rsid w:val="002F1AA9"/>
    <w:rsid w:val="002F3108"/>
    <w:rsid w:val="002F711E"/>
    <w:rsid w:val="002F7423"/>
    <w:rsid w:val="00302C84"/>
    <w:rsid w:val="00303B20"/>
    <w:rsid w:val="003048F8"/>
    <w:rsid w:val="00310765"/>
    <w:rsid w:val="00312386"/>
    <w:rsid w:val="003148BA"/>
    <w:rsid w:val="0031576A"/>
    <w:rsid w:val="00315864"/>
    <w:rsid w:val="00317B11"/>
    <w:rsid w:val="0032247C"/>
    <w:rsid w:val="00327F73"/>
    <w:rsid w:val="00336CD4"/>
    <w:rsid w:val="003655E9"/>
    <w:rsid w:val="00365B47"/>
    <w:rsid w:val="00366D66"/>
    <w:rsid w:val="003706E9"/>
    <w:rsid w:val="00371A65"/>
    <w:rsid w:val="0037225E"/>
    <w:rsid w:val="00381E6F"/>
    <w:rsid w:val="00386EA2"/>
    <w:rsid w:val="003971F5"/>
    <w:rsid w:val="003A1758"/>
    <w:rsid w:val="003A23B2"/>
    <w:rsid w:val="003A699F"/>
    <w:rsid w:val="003C5780"/>
    <w:rsid w:val="003C68CE"/>
    <w:rsid w:val="003D1EF0"/>
    <w:rsid w:val="003E0791"/>
    <w:rsid w:val="003E4BB5"/>
    <w:rsid w:val="003E7B4A"/>
    <w:rsid w:val="003F1D42"/>
    <w:rsid w:val="003F2550"/>
    <w:rsid w:val="003F55DB"/>
    <w:rsid w:val="00404EBE"/>
    <w:rsid w:val="004130B4"/>
    <w:rsid w:val="004310BA"/>
    <w:rsid w:val="00431FB2"/>
    <w:rsid w:val="00437F5B"/>
    <w:rsid w:val="00442BF7"/>
    <w:rsid w:val="00443470"/>
    <w:rsid w:val="00443B73"/>
    <w:rsid w:val="0044416D"/>
    <w:rsid w:val="0044568C"/>
    <w:rsid w:val="00446786"/>
    <w:rsid w:val="0046416D"/>
    <w:rsid w:val="00464E8C"/>
    <w:rsid w:val="00465A81"/>
    <w:rsid w:val="00467217"/>
    <w:rsid w:val="00480F8D"/>
    <w:rsid w:val="00483532"/>
    <w:rsid w:val="00483E3E"/>
    <w:rsid w:val="00483E43"/>
    <w:rsid w:val="00485736"/>
    <w:rsid w:val="004903BF"/>
    <w:rsid w:val="00492B8F"/>
    <w:rsid w:val="00493CE8"/>
    <w:rsid w:val="004A6615"/>
    <w:rsid w:val="004A7A4E"/>
    <w:rsid w:val="004A7E4A"/>
    <w:rsid w:val="004B1561"/>
    <w:rsid w:val="004B3274"/>
    <w:rsid w:val="004B53DA"/>
    <w:rsid w:val="004C0E92"/>
    <w:rsid w:val="004C1A40"/>
    <w:rsid w:val="0050060C"/>
    <w:rsid w:val="00517668"/>
    <w:rsid w:val="00521570"/>
    <w:rsid w:val="00530DF2"/>
    <w:rsid w:val="00531A9E"/>
    <w:rsid w:val="00532F77"/>
    <w:rsid w:val="00540E9C"/>
    <w:rsid w:val="00554070"/>
    <w:rsid w:val="00562491"/>
    <w:rsid w:val="005641E9"/>
    <w:rsid w:val="005743AA"/>
    <w:rsid w:val="00592CD7"/>
    <w:rsid w:val="00594FBE"/>
    <w:rsid w:val="005956E0"/>
    <w:rsid w:val="005976E4"/>
    <w:rsid w:val="005B6097"/>
    <w:rsid w:val="005B6604"/>
    <w:rsid w:val="005C106C"/>
    <w:rsid w:val="005C4F1F"/>
    <w:rsid w:val="005D703A"/>
    <w:rsid w:val="005E2ED3"/>
    <w:rsid w:val="005F468D"/>
    <w:rsid w:val="00600931"/>
    <w:rsid w:val="00614CAC"/>
    <w:rsid w:val="006206F6"/>
    <w:rsid w:val="006277C0"/>
    <w:rsid w:val="00627B85"/>
    <w:rsid w:val="00635BE4"/>
    <w:rsid w:val="006431D7"/>
    <w:rsid w:val="006528AA"/>
    <w:rsid w:val="0066315A"/>
    <w:rsid w:val="006639BC"/>
    <w:rsid w:val="006712A7"/>
    <w:rsid w:val="0067174B"/>
    <w:rsid w:val="00675026"/>
    <w:rsid w:val="00676949"/>
    <w:rsid w:val="00683D65"/>
    <w:rsid w:val="006853E1"/>
    <w:rsid w:val="00691C44"/>
    <w:rsid w:val="00693A40"/>
    <w:rsid w:val="006A29C0"/>
    <w:rsid w:val="006A5633"/>
    <w:rsid w:val="006B1041"/>
    <w:rsid w:val="006B278E"/>
    <w:rsid w:val="006B360F"/>
    <w:rsid w:val="006C1FC6"/>
    <w:rsid w:val="006C4865"/>
    <w:rsid w:val="006C68B3"/>
    <w:rsid w:val="006D7C13"/>
    <w:rsid w:val="006E14A7"/>
    <w:rsid w:val="006E3FC5"/>
    <w:rsid w:val="006E5B53"/>
    <w:rsid w:val="006F5B1D"/>
    <w:rsid w:val="006F71E7"/>
    <w:rsid w:val="007012C6"/>
    <w:rsid w:val="00703E51"/>
    <w:rsid w:val="00711071"/>
    <w:rsid w:val="0072332F"/>
    <w:rsid w:val="00723C0C"/>
    <w:rsid w:val="0072529B"/>
    <w:rsid w:val="00725685"/>
    <w:rsid w:val="00731B70"/>
    <w:rsid w:val="007332D7"/>
    <w:rsid w:val="00735BC4"/>
    <w:rsid w:val="0073771D"/>
    <w:rsid w:val="007417DD"/>
    <w:rsid w:val="0074689A"/>
    <w:rsid w:val="00752673"/>
    <w:rsid w:val="0075393D"/>
    <w:rsid w:val="00754E8F"/>
    <w:rsid w:val="0076160B"/>
    <w:rsid w:val="0076596B"/>
    <w:rsid w:val="007744A2"/>
    <w:rsid w:val="00774A94"/>
    <w:rsid w:val="00775D8F"/>
    <w:rsid w:val="00776F6A"/>
    <w:rsid w:val="0078157F"/>
    <w:rsid w:val="00781897"/>
    <w:rsid w:val="00791E92"/>
    <w:rsid w:val="00793948"/>
    <w:rsid w:val="0079510F"/>
    <w:rsid w:val="00795A94"/>
    <w:rsid w:val="007A5B43"/>
    <w:rsid w:val="007A5DC3"/>
    <w:rsid w:val="007B049D"/>
    <w:rsid w:val="007B43CC"/>
    <w:rsid w:val="007C0AAD"/>
    <w:rsid w:val="007C1C4A"/>
    <w:rsid w:val="007C1D84"/>
    <w:rsid w:val="007C31EA"/>
    <w:rsid w:val="007C3B1C"/>
    <w:rsid w:val="007C4D6A"/>
    <w:rsid w:val="007D4835"/>
    <w:rsid w:val="007D7267"/>
    <w:rsid w:val="007E4177"/>
    <w:rsid w:val="007E54BD"/>
    <w:rsid w:val="007E564F"/>
    <w:rsid w:val="007E6A3C"/>
    <w:rsid w:val="007F3CCF"/>
    <w:rsid w:val="007F66C2"/>
    <w:rsid w:val="00807D23"/>
    <w:rsid w:val="0081125C"/>
    <w:rsid w:val="008234F3"/>
    <w:rsid w:val="008323C9"/>
    <w:rsid w:val="00833D71"/>
    <w:rsid w:val="00837BF5"/>
    <w:rsid w:val="0084197A"/>
    <w:rsid w:val="00843FEE"/>
    <w:rsid w:val="008453E1"/>
    <w:rsid w:val="00847B9B"/>
    <w:rsid w:val="00850083"/>
    <w:rsid w:val="00851894"/>
    <w:rsid w:val="00852548"/>
    <w:rsid w:val="00852CFB"/>
    <w:rsid w:val="00861A17"/>
    <w:rsid w:val="00871665"/>
    <w:rsid w:val="00871DB8"/>
    <w:rsid w:val="00876CBB"/>
    <w:rsid w:val="00877AE4"/>
    <w:rsid w:val="00882253"/>
    <w:rsid w:val="008931B5"/>
    <w:rsid w:val="008933B2"/>
    <w:rsid w:val="0089646B"/>
    <w:rsid w:val="008A3D76"/>
    <w:rsid w:val="008B3080"/>
    <w:rsid w:val="008B6EB0"/>
    <w:rsid w:val="008B70CB"/>
    <w:rsid w:val="008B7277"/>
    <w:rsid w:val="008C225F"/>
    <w:rsid w:val="008D04E3"/>
    <w:rsid w:val="008D2AA0"/>
    <w:rsid w:val="008D6961"/>
    <w:rsid w:val="008E2A6C"/>
    <w:rsid w:val="008F5584"/>
    <w:rsid w:val="008F79E1"/>
    <w:rsid w:val="009128D1"/>
    <w:rsid w:val="00913C50"/>
    <w:rsid w:val="00915245"/>
    <w:rsid w:val="00917339"/>
    <w:rsid w:val="00923C60"/>
    <w:rsid w:val="00931829"/>
    <w:rsid w:val="009334E7"/>
    <w:rsid w:val="00933D43"/>
    <w:rsid w:val="009461E7"/>
    <w:rsid w:val="0095090F"/>
    <w:rsid w:val="00954257"/>
    <w:rsid w:val="00963CCD"/>
    <w:rsid w:val="009645D3"/>
    <w:rsid w:val="009756C6"/>
    <w:rsid w:val="009810A4"/>
    <w:rsid w:val="009811B7"/>
    <w:rsid w:val="0098482B"/>
    <w:rsid w:val="0099401B"/>
    <w:rsid w:val="00994378"/>
    <w:rsid w:val="00996F9F"/>
    <w:rsid w:val="009A164E"/>
    <w:rsid w:val="009A2E15"/>
    <w:rsid w:val="009B04CB"/>
    <w:rsid w:val="009B0C61"/>
    <w:rsid w:val="009B479C"/>
    <w:rsid w:val="009C7D1F"/>
    <w:rsid w:val="009D1620"/>
    <w:rsid w:val="009E35AC"/>
    <w:rsid w:val="009F71F7"/>
    <w:rsid w:val="00A0244C"/>
    <w:rsid w:val="00A02563"/>
    <w:rsid w:val="00A04244"/>
    <w:rsid w:val="00A04A7D"/>
    <w:rsid w:val="00A06815"/>
    <w:rsid w:val="00A06F62"/>
    <w:rsid w:val="00A1067E"/>
    <w:rsid w:val="00A12BBA"/>
    <w:rsid w:val="00A2191D"/>
    <w:rsid w:val="00A22D18"/>
    <w:rsid w:val="00A300FF"/>
    <w:rsid w:val="00A45EB6"/>
    <w:rsid w:val="00A54567"/>
    <w:rsid w:val="00A607E2"/>
    <w:rsid w:val="00A626A1"/>
    <w:rsid w:val="00A64C60"/>
    <w:rsid w:val="00A814C7"/>
    <w:rsid w:val="00A81A3C"/>
    <w:rsid w:val="00A81F2C"/>
    <w:rsid w:val="00A90C69"/>
    <w:rsid w:val="00A92558"/>
    <w:rsid w:val="00A94A59"/>
    <w:rsid w:val="00AA1A66"/>
    <w:rsid w:val="00AA5031"/>
    <w:rsid w:val="00AA5786"/>
    <w:rsid w:val="00AB3365"/>
    <w:rsid w:val="00AC09A3"/>
    <w:rsid w:val="00AC140E"/>
    <w:rsid w:val="00AD2907"/>
    <w:rsid w:val="00AD5024"/>
    <w:rsid w:val="00AD5367"/>
    <w:rsid w:val="00AD65D8"/>
    <w:rsid w:val="00AE1156"/>
    <w:rsid w:val="00AE1C69"/>
    <w:rsid w:val="00AE3632"/>
    <w:rsid w:val="00AE5117"/>
    <w:rsid w:val="00AE6353"/>
    <w:rsid w:val="00AF6164"/>
    <w:rsid w:val="00B019E5"/>
    <w:rsid w:val="00B02CFF"/>
    <w:rsid w:val="00B03D79"/>
    <w:rsid w:val="00B070E4"/>
    <w:rsid w:val="00B11951"/>
    <w:rsid w:val="00B13924"/>
    <w:rsid w:val="00B1393A"/>
    <w:rsid w:val="00B14872"/>
    <w:rsid w:val="00B33334"/>
    <w:rsid w:val="00B525BD"/>
    <w:rsid w:val="00B67133"/>
    <w:rsid w:val="00B7015D"/>
    <w:rsid w:val="00B738A1"/>
    <w:rsid w:val="00B8109A"/>
    <w:rsid w:val="00B854C4"/>
    <w:rsid w:val="00B86839"/>
    <w:rsid w:val="00B8737C"/>
    <w:rsid w:val="00B911D3"/>
    <w:rsid w:val="00B95D2F"/>
    <w:rsid w:val="00BA193E"/>
    <w:rsid w:val="00BA287E"/>
    <w:rsid w:val="00BA5715"/>
    <w:rsid w:val="00BA57A8"/>
    <w:rsid w:val="00BA65E5"/>
    <w:rsid w:val="00BB38D4"/>
    <w:rsid w:val="00BB7E2F"/>
    <w:rsid w:val="00BC1F3E"/>
    <w:rsid w:val="00BC535C"/>
    <w:rsid w:val="00BE152D"/>
    <w:rsid w:val="00BE1613"/>
    <w:rsid w:val="00BE4F54"/>
    <w:rsid w:val="00BE55C9"/>
    <w:rsid w:val="00BF2E41"/>
    <w:rsid w:val="00C002D1"/>
    <w:rsid w:val="00C00921"/>
    <w:rsid w:val="00C23125"/>
    <w:rsid w:val="00C32E45"/>
    <w:rsid w:val="00C44ED8"/>
    <w:rsid w:val="00C55E82"/>
    <w:rsid w:val="00C56B89"/>
    <w:rsid w:val="00C57F0B"/>
    <w:rsid w:val="00C67D25"/>
    <w:rsid w:val="00C71804"/>
    <w:rsid w:val="00C740D0"/>
    <w:rsid w:val="00C75030"/>
    <w:rsid w:val="00C75FE2"/>
    <w:rsid w:val="00C767E0"/>
    <w:rsid w:val="00C840AD"/>
    <w:rsid w:val="00CA5242"/>
    <w:rsid w:val="00CA5A86"/>
    <w:rsid w:val="00CA6CD7"/>
    <w:rsid w:val="00CB52E7"/>
    <w:rsid w:val="00CB5CDD"/>
    <w:rsid w:val="00CB67C0"/>
    <w:rsid w:val="00CC0473"/>
    <w:rsid w:val="00CD1A18"/>
    <w:rsid w:val="00CD41B6"/>
    <w:rsid w:val="00CD4C32"/>
    <w:rsid w:val="00CE47EA"/>
    <w:rsid w:val="00CE7CAA"/>
    <w:rsid w:val="00CF5343"/>
    <w:rsid w:val="00CF5B12"/>
    <w:rsid w:val="00D01596"/>
    <w:rsid w:val="00D042F0"/>
    <w:rsid w:val="00D21C37"/>
    <w:rsid w:val="00D21C87"/>
    <w:rsid w:val="00D23509"/>
    <w:rsid w:val="00D25646"/>
    <w:rsid w:val="00D44AFF"/>
    <w:rsid w:val="00D50B72"/>
    <w:rsid w:val="00D51224"/>
    <w:rsid w:val="00D57065"/>
    <w:rsid w:val="00D57782"/>
    <w:rsid w:val="00D57FFA"/>
    <w:rsid w:val="00D6113F"/>
    <w:rsid w:val="00D759E1"/>
    <w:rsid w:val="00DB0E4C"/>
    <w:rsid w:val="00DB4A90"/>
    <w:rsid w:val="00DC01D1"/>
    <w:rsid w:val="00DC22DB"/>
    <w:rsid w:val="00DC6179"/>
    <w:rsid w:val="00DF2837"/>
    <w:rsid w:val="00DF2BF7"/>
    <w:rsid w:val="00DF42AA"/>
    <w:rsid w:val="00DF4BE2"/>
    <w:rsid w:val="00DF51E9"/>
    <w:rsid w:val="00E06455"/>
    <w:rsid w:val="00E11253"/>
    <w:rsid w:val="00E14ABB"/>
    <w:rsid w:val="00E15A7C"/>
    <w:rsid w:val="00E176A2"/>
    <w:rsid w:val="00E21EEE"/>
    <w:rsid w:val="00E35C00"/>
    <w:rsid w:val="00E3631C"/>
    <w:rsid w:val="00E40C19"/>
    <w:rsid w:val="00E433D9"/>
    <w:rsid w:val="00E75D82"/>
    <w:rsid w:val="00E915DB"/>
    <w:rsid w:val="00E91610"/>
    <w:rsid w:val="00E91CF6"/>
    <w:rsid w:val="00E96816"/>
    <w:rsid w:val="00EA2DA2"/>
    <w:rsid w:val="00EA4B24"/>
    <w:rsid w:val="00EA4F64"/>
    <w:rsid w:val="00EB2E14"/>
    <w:rsid w:val="00EB58D2"/>
    <w:rsid w:val="00EC6857"/>
    <w:rsid w:val="00EC7492"/>
    <w:rsid w:val="00ED3854"/>
    <w:rsid w:val="00EE0AB9"/>
    <w:rsid w:val="00EE0EE2"/>
    <w:rsid w:val="00EE79C5"/>
    <w:rsid w:val="00EF3786"/>
    <w:rsid w:val="00EF7002"/>
    <w:rsid w:val="00F0443B"/>
    <w:rsid w:val="00F061EC"/>
    <w:rsid w:val="00F074C8"/>
    <w:rsid w:val="00F07C6D"/>
    <w:rsid w:val="00F15A50"/>
    <w:rsid w:val="00F254B7"/>
    <w:rsid w:val="00F25DD6"/>
    <w:rsid w:val="00F27BBC"/>
    <w:rsid w:val="00F306C5"/>
    <w:rsid w:val="00F33DD8"/>
    <w:rsid w:val="00F36356"/>
    <w:rsid w:val="00F45B6C"/>
    <w:rsid w:val="00F45E55"/>
    <w:rsid w:val="00F5555A"/>
    <w:rsid w:val="00F66421"/>
    <w:rsid w:val="00F8198E"/>
    <w:rsid w:val="00F85E76"/>
    <w:rsid w:val="00F93170"/>
    <w:rsid w:val="00FA054F"/>
    <w:rsid w:val="00FB1CBD"/>
    <w:rsid w:val="00FC4C3C"/>
    <w:rsid w:val="00FC531E"/>
    <w:rsid w:val="00FC59E6"/>
    <w:rsid w:val="00FC5BAE"/>
    <w:rsid w:val="00FC605F"/>
    <w:rsid w:val="00FD1185"/>
    <w:rsid w:val="00FD2871"/>
    <w:rsid w:val="00FD2F42"/>
    <w:rsid w:val="00FE1792"/>
    <w:rsid w:val="00FE4A66"/>
    <w:rsid w:val="00FF39A1"/>
    <w:rsid w:val="0637FDB2"/>
    <w:rsid w:val="093F90A7"/>
    <w:rsid w:val="2AA9F618"/>
    <w:rsid w:val="37E8BC44"/>
    <w:rsid w:val="478C6B44"/>
    <w:rsid w:val="4A4A929B"/>
    <w:rsid w:val="7657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CBDA5"/>
  <w15:chartTrackingRefBased/>
  <w15:docId w15:val="{9755650C-05A0-41A9-B2FE-F99D1AC7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353"/>
    <w:pPr>
      <w:spacing w:line="288" w:lineRule="auto"/>
    </w:pPr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6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36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971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uiPriority w:val="99"/>
    <w:unhideWhenUsed/>
    <w:qFormat/>
    <w:rsid w:val="00223353"/>
    <w:pPr>
      <w:numPr>
        <w:numId w:val="1"/>
      </w:numPr>
      <w:ind w:left="170" w:hanging="170"/>
      <w:contextualSpacing/>
    </w:pPr>
    <w:rPr>
      <w:sz w:val="20"/>
    </w:rPr>
  </w:style>
  <w:style w:type="table" w:customStyle="1" w:styleId="Rdekors">
    <w:name w:val="Røde kors"/>
    <w:basedOn w:val="Vanligtabell"/>
    <w:uiPriority w:val="99"/>
    <w:rsid w:val="00223353"/>
    <w:pPr>
      <w:spacing w:after="0" w:line="288" w:lineRule="auto"/>
    </w:pPr>
    <w:rPr>
      <w:color w:val="FFFFFF" w:themeColor="background1"/>
    </w:rPr>
    <w:tblPr>
      <w:tblCellMar>
        <w:left w:w="284" w:type="dxa"/>
        <w:bottom w:w="284" w:type="dxa"/>
        <w:right w:w="284" w:type="dxa"/>
      </w:tblCellMar>
    </w:tblPr>
    <w:tcPr>
      <w:shd w:val="clear" w:color="auto" w:fill="4472C4" w:themeFill="accent1"/>
    </w:tcPr>
  </w:style>
  <w:style w:type="paragraph" w:customStyle="1" w:styleId="Tableheading">
    <w:name w:val="Tableheading"/>
    <w:basedOn w:val="Normal"/>
    <w:link w:val="TableheadingTegn"/>
    <w:qFormat/>
    <w:rsid w:val="00223353"/>
    <w:pPr>
      <w:spacing w:before="120" w:after="240"/>
    </w:pPr>
    <w:rPr>
      <w:b/>
      <w:caps/>
    </w:rPr>
  </w:style>
  <w:style w:type="character" w:customStyle="1" w:styleId="TableheadingTegn">
    <w:name w:val="Tableheading Tegn"/>
    <w:basedOn w:val="Standardskriftforavsnitt"/>
    <w:link w:val="Tableheading"/>
    <w:rsid w:val="00223353"/>
    <w:rPr>
      <w:b/>
      <w:caps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223353"/>
    <w:pPr>
      <w:spacing w:after="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130"/>
      <w:szCs w:val="56"/>
      <w:u w:val="single"/>
    </w:rPr>
  </w:style>
  <w:style w:type="character" w:customStyle="1" w:styleId="TittelTegn">
    <w:name w:val="Tittel Tegn"/>
    <w:basedOn w:val="Standardskriftforavsnitt"/>
    <w:link w:val="Tittel"/>
    <w:uiPriority w:val="10"/>
    <w:rsid w:val="00223353"/>
    <w:rPr>
      <w:rFonts w:asciiTheme="majorHAnsi" w:eastAsiaTheme="majorEastAsia" w:hAnsiTheme="majorHAnsi" w:cstheme="majorBidi"/>
      <w:b/>
      <w:caps/>
      <w:color w:val="4472C4" w:themeColor="accent1"/>
      <w:kern w:val="28"/>
      <w:sz w:val="130"/>
      <w:szCs w:val="56"/>
      <w:u w:val="single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22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3353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2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3353"/>
    <w:rPr>
      <w:lang w:val="en-US"/>
    </w:rPr>
  </w:style>
  <w:style w:type="character" w:styleId="Fotnotereferanse">
    <w:name w:val="footnote reference"/>
    <w:aliases w:val="ftref,BVI fnr,16 Point,Superscript 6 Point"/>
    <w:basedOn w:val="Standardskriftforavsnitt"/>
    <w:uiPriority w:val="99"/>
    <w:unhideWhenUsed/>
    <w:rsid w:val="00F8198E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F8198E"/>
    <w:pPr>
      <w:spacing w:after="0" w:line="240" w:lineRule="auto"/>
    </w:pPr>
    <w:rPr>
      <w:sz w:val="14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8198E"/>
    <w:rPr>
      <w:sz w:val="14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F8198E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971F5"/>
    <w:rPr>
      <w:rFonts w:asciiTheme="majorHAnsi" w:eastAsiaTheme="majorEastAsia" w:hAnsiTheme="majorHAnsi" w:cstheme="majorBidi"/>
      <w:b/>
      <w:color w:val="4472C4" w:themeColor="accent1"/>
      <w:szCs w:val="24"/>
      <w:lang w:val="en-US"/>
    </w:rPr>
  </w:style>
  <w:style w:type="paragraph" w:styleId="Listeavsnitt">
    <w:name w:val="List Paragraph"/>
    <w:basedOn w:val="Normal"/>
    <w:uiPriority w:val="34"/>
    <w:qFormat/>
    <w:rsid w:val="00EA4F64"/>
    <w:pPr>
      <w:spacing w:line="259" w:lineRule="auto"/>
      <w:ind w:left="720"/>
      <w:contextualSpacing/>
    </w:pPr>
    <w:rPr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213997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36CD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6C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36C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ellrutenett">
    <w:name w:val="Table Grid"/>
    <w:basedOn w:val="Vanligtabell"/>
    <w:uiPriority w:val="39"/>
    <w:rsid w:val="00B9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5743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882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882253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y2iqfc">
    <w:name w:val="y2iqfc"/>
    <w:basedOn w:val="Standardskriftforavsnitt"/>
    <w:rsid w:val="0088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24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61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49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A9000"/>
                                        <w:right w:val="none" w:sz="0" w:space="0" w:color="auto"/>
                                      </w:divBdr>
                                      <w:divsChild>
                                        <w:div w:id="113679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1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7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355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2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76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8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20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015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73411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10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6402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08539">
                                          <w:marLeft w:val="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14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02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2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9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2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7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46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80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42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89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84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99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413855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96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734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9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52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48" w:space="0" w:color="FCFCF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2335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487D8A3A9D4F20A176620E4D5911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3AA38A-AB6F-4CE5-99CF-9BCFF4A525BE}"/>
      </w:docPartPr>
      <w:docPartBody>
        <w:p w:rsidR="00037F3C" w:rsidRDefault="00EA47A0" w:rsidP="00EA47A0">
          <w:pPr>
            <w:pStyle w:val="55487D8A3A9D4F20A176620E4D59115F"/>
          </w:pPr>
          <w:r w:rsidRPr="00795EE6">
            <w:rPr>
              <w:rStyle w:val="Plassholdertekst"/>
            </w:rPr>
            <w:t>[Title]</w:t>
          </w:r>
        </w:p>
      </w:docPartBody>
    </w:docPart>
    <w:docPart>
      <w:docPartPr>
        <w:name w:val="1C18468AD0BD41CC8A4C3DE714695C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784E9B-DCB7-4A8C-88B6-75C425106924}"/>
      </w:docPartPr>
      <w:docPartBody>
        <w:p w:rsidR="009C232D" w:rsidRDefault="00E03E57" w:rsidP="00E03E57">
          <w:pPr>
            <w:pStyle w:val="1C18468AD0BD41CC8A4C3DE714695CAC"/>
          </w:pPr>
          <w:r w:rsidRPr="008455D8">
            <w:rPr>
              <w:rStyle w:val="Plassholdertekst"/>
            </w:rPr>
            <w:t>[Name Lastname]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79"/>
    <w:rsid w:val="00037F3C"/>
    <w:rsid w:val="00143A98"/>
    <w:rsid w:val="00250B2D"/>
    <w:rsid w:val="002E0EB9"/>
    <w:rsid w:val="00352215"/>
    <w:rsid w:val="00504482"/>
    <w:rsid w:val="007D2ADB"/>
    <w:rsid w:val="007D6777"/>
    <w:rsid w:val="00800518"/>
    <w:rsid w:val="009C232D"/>
    <w:rsid w:val="009C6C60"/>
    <w:rsid w:val="00B03D79"/>
    <w:rsid w:val="00B45D45"/>
    <w:rsid w:val="00BB0E10"/>
    <w:rsid w:val="00D24A4A"/>
    <w:rsid w:val="00DF0E25"/>
    <w:rsid w:val="00E03E57"/>
    <w:rsid w:val="00E65134"/>
    <w:rsid w:val="00E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03E57"/>
    <w:rPr>
      <w:color w:val="808080"/>
    </w:rPr>
  </w:style>
  <w:style w:type="paragraph" w:customStyle="1" w:styleId="55487D8A3A9D4F20A176620E4D59115F">
    <w:name w:val="55487D8A3A9D4F20A176620E4D59115F"/>
    <w:rsid w:val="00EA47A0"/>
  </w:style>
  <w:style w:type="paragraph" w:customStyle="1" w:styleId="1C18468AD0BD41CC8A4C3DE714695CAC">
    <w:name w:val="1C18468AD0BD41CC8A4C3DE714695CAC"/>
    <w:rsid w:val="00E03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2CEBFF25695E4FBF0A225B572F2B5C" ma:contentTypeVersion="14" ma:contentTypeDescription="Opprett et nytt dokument." ma:contentTypeScope="" ma:versionID="382b44bc08d5c802681acebea154dac9">
  <xsd:schema xmlns:xsd="http://www.w3.org/2001/XMLSchema" xmlns:xs="http://www.w3.org/2001/XMLSchema" xmlns:p="http://schemas.microsoft.com/office/2006/metadata/properties" xmlns:ns2="cacd08b5-7c8b-432b-9be8-8083c3e029fe" xmlns:ns3="a5cec0bd-a7a4-4387-99e8-f4d1fc743545" targetNamespace="http://schemas.microsoft.com/office/2006/metadata/properties" ma:root="true" ma:fieldsID="976d79c0f1a28f12bb4f9406dd2e600c" ns2:_="" ns3:_="">
    <xsd:import namespace="cacd08b5-7c8b-432b-9be8-8083c3e029fe"/>
    <xsd:import namespace="a5cec0bd-a7a4-4387-99e8-f4d1fc743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kumenttype"/>
                <xsd:element ref="ns2:Region"/>
                <xsd:element ref="ns2:MediaServiceAutoKeyPoints" minOccurs="0"/>
                <xsd:element ref="ns2:MediaServiceKeyPoints" minOccurs="0"/>
                <xsd:element ref="ns2:SendtTilArkiv" minOccurs="0"/>
                <xsd:element ref="ns2:Tema" minOccurs="0"/>
                <xsd:element ref="ns2:Status" minOccurs="0"/>
                <xsd:element ref="ns2:Mottak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d08b5-7c8b-432b-9be8-8083c3e02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type" ma:index="12" ma:displayName="Dokumenttype" ma:description="Type produkt" ma:format="Dropdown" ma:internalName="Dokumenttype">
      <xsd:simpleType>
        <xsd:restriction base="dms:Choice">
          <xsd:enumeration value="Situasjonsbrief"/>
          <xsd:enumeration value="Reiserapport"/>
          <xsd:enumeration value="Temanotat"/>
          <xsd:enumeration value="Landrapport"/>
          <xsd:enumeration value="Analysemandat"/>
          <xsd:enumeration value="Analyserapport"/>
          <xsd:enumeration value="Veileder"/>
          <xsd:enumeration value="Referat"/>
          <xsd:enumeration value="Plandokument"/>
          <xsd:enumeration value="Presentasjon"/>
          <xsd:enumeration value="Ledermøtesak"/>
        </xsd:restriction>
      </xsd:simpleType>
    </xsd:element>
    <xsd:element name="Region" ma:index="13" ma:displayName="Region" ma:format="Dropdown" ma:internalName="Region">
      <xsd:simpleType>
        <xsd:restriction base="dms:Choice">
          <xsd:enumeration value="Mena"/>
          <xsd:enumeration value="Afrika"/>
          <xsd:enumeration value="Amerikas"/>
          <xsd:enumeration value="Asia"/>
          <xsd:enumeration value="Europa"/>
          <xsd:enumeration value="Global"/>
          <xsd:enumeration value="Norge"/>
          <xsd:enumeration value="Admin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endtTilArkiv" ma:index="16" nillable="true" ma:displayName="SendtTilArkiv" ma:format="Dropdown" ma:internalName="SendtTilArkiv">
      <xsd:simpleType>
        <xsd:restriction base="dms:Text">
          <xsd:maxLength value="255"/>
        </xsd:restriction>
      </xsd:simpleType>
    </xsd:element>
    <xsd:element name="Tema" ma:index="17" nillable="true" ma:displayName="Tema" ma:description="Legg inn hvilke temaer produktet dekker slik som feks SGBV, helse, covid, beskyttelse, barn og unge m.m." ma:format="Dropdown" ma:internalName="Tema">
      <xsd:simpleType>
        <xsd:restriction base="dms:Text">
          <xsd:maxLength value="255"/>
        </xsd:restriction>
      </xsd:simpleType>
    </xsd:element>
    <xsd:element name="Status" ma:index="18" nillable="true" ma:displayName="Status" ma:default="Under arbeid" ma:description="Status for produktet" ma:format="RadioButtons" ma:internalName="Status">
      <xsd:simpleType>
        <xsd:restriction base="dms:Choice">
          <xsd:enumeration value="Under arbeid"/>
          <xsd:enumeration value="Ferdigstilt"/>
        </xsd:restriction>
      </xsd:simpleType>
    </xsd:element>
    <xsd:element name="Mottaker" ma:index="19" nillable="true" ma:displayName="Mottaker" ma:description="Hvem er hovedmottaker av produktet" ma:format="Dropdown" ma:internalName="Mottaker">
      <xsd:simpleType>
        <xsd:restriction base="dms:Choice">
          <xsd:enumeration value="ELM"/>
          <xsd:enumeration value="Generalsekretær/Ledergruppa"/>
          <xsd:enumeration value="Landsråde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ec0bd-a7a4-4387-99e8-f4d1fc743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cacd08b5-7c8b-432b-9be8-8083c3e029fe">Global</Region>
    <Dokumenttype xmlns="cacd08b5-7c8b-432b-9be8-8083c3e029fe">Situasjonsbrief</Dokumenttype>
    <SendtTilArkiv xmlns="cacd08b5-7c8b-432b-9be8-8083c3e029fe" xsi:nil="true"/>
    <SharedWithUsers xmlns="a5cec0bd-a7a4-4387-99e8-f4d1fc743545">
      <UserInfo>
        <DisplayName>Ingrid Iversen Hølaas</DisplayName>
        <AccountId>537</AccountId>
        <AccountType/>
      </UserInfo>
    </SharedWithUsers>
    <Mottaker xmlns="cacd08b5-7c8b-432b-9be8-8083c3e029fe" xsi:nil="true"/>
    <Tema xmlns="cacd08b5-7c8b-432b-9be8-8083c3e029fe" xsi:nil="true"/>
    <Status xmlns="cacd08b5-7c8b-432b-9be8-8083c3e029fe">Under arbeid</Status>
  </documentManagement>
</p:properties>
</file>

<file path=customXml/itemProps1.xml><?xml version="1.0" encoding="utf-8"?>
<ds:datastoreItem xmlns:ds="http://schemas.openxmlformats.org/officeDocument/2006/customXml" ds:itemID="{876FE469-FF7D-43BB-BBD3-B5C9B63708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CFF042-4F80-4FB6-8766-FEDC57AD8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d08b5-7c8b-432b-9be8-8083c3e029fe"/>
    <ds:schemaRef ds:uri="a5cec0bd-a7a4-4387-99e8-f4d1fc743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624B6-7465-4EDD-8647-11A5FFE191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2BDED7-5CEE-4329-B4E2-9D9766BE58D3}">
  <ds:schemaRefs>
    <ds:schemaRef ds:uri="http://schemas.microsoft.com/office/2006/metadata/properties"/>
    <ds:schemaRef ds:uri="http://schemas.microsoft.com/office/infopath/2007/PartnerControls"/>
    <ds:schemaRef ds:uri="cacd08b5-7c8b-432b-9be8-8083c3e029fe"/>
    <ds:schemaRef ds:uri="a5cec0bd-a7a4-4387-99e8-f4d1fc7435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435</Words>
  <Characters>2307</Characters>
  <Application>Microsoft Office Word</Application>
  <DocSecurity>2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Tønnessen-Krokan</dc:creator>
  <cp:keywords>Humanitære behov og analyse</cp:keywords>
  <dc:description/>
  <cp:lastModifiedBy>Ingrid Iversen Hølaas</cp:lastModifiedBy>
  <cp:revision>20</cp:revision>
  <dcterms:created xsi:type="dcterms:W3CDTF">2021-12-08T16:03:00Z</dcterms:created>
  <dcterms:modified xsi:type="dcterms:W3CDTF">2021-12-09T13:43:00Z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0x010100ED2CEBFF25695E4FBF0A225B572F2B5C</vt:lpwstr>
  </property>
  <property fmtid="{D5CDD505-2E9C-101B-9397-08002B2CF9AE}" pid="3" name="TaxKeyword">
    <vt:lpwstr>124;#Humanitære behov og analyse|33d95236-f19f-4a0f-af33-d9d224b80f0e</vt:lpwstr>
  </property>
  <property fmtid="{D5CDD505-2E9C-101B-9397-08002B2CF9AE}" pid="4" name="RK_Organisasjonsenhet">
    <vt:lpwstr/>
  </property>
  <property fmtid="{D5CDD505-2E9C-101B-9397-08002B2CF9AE}" pid="5" name="RK_Emneord">
    <vt:lpwstr/>
  </property>
  <property fmtid="{D5CDD505-2E9C-101B-9397-08002B2CF9AE}" pid="6" name="RK_Status">
    <vt:lpwstr/>
  </property>
</Properties>
</file>